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290C5" w14:textId="399529BF" w:rsidR="00F436C4" w:rsidRPr="00F436C4" w:rsidRDefault="00F436C4" w:rsidP="00F436C4">
      <w:pPr>
        <w:pStyle w:val="Ttulo1"/>
        <w:jc w:val="left"/>
        <w:rPr>
          <w:rFonts w:ascii="Calibri" w:hAnsi="Calibri" w:cs="Calibri"/>
          <w:sz w:val="20"/>
          <w:szCs w:val="20"/>
        </w:rPr>
      </w:pPr>
      <w:r w:rsidRPr="00F436C4">
        <w:rPr>
          <w:rFonts w:ascii="Calibri" w:hAnsi="Calibri" w:cs="Calibri"/>
          <w:sz w:val="20"/>
          <w:szCs w:val="20"/>
        </w:rPr>
        <w:t>ANEXOS: SECUENCIA DE APRE</w:t>
      </w:r>
      <w:r w:rsidR="00126AC2">
        <w:rPr>
          <w:rFonts w:ascii="Calibri" w:hAnsi="Calibri" w:cs="Calibri"/>
          <w:sz w:val="20"/>
          <w:szCs w:val="20"/>
        </w:rPr>
        <w:t xml:space="preserve">NDIZAJES </w:t>
      </w:r>
      <w:r w:rsidR="00D02454">
        <w:rPr>
          <w:rFonts w:ascii="Calibri" w:hAnsi="Calibri" w:cs="Calibri"/>
          <w:sz w:val="20"/>
          <w:szCs w:val="20"/>
        </w:rPr>
        <w:t>3º</w:t>
      </w:r>
      <w:r w:rsidR="00126AC2">
        <w:rPr>
          <w:rFonts w:ascii="Calibri" w:hAnsi="Calibri" w:cs="Calibri"/>
          <w:sz w:val="20"/>
          <w:szCs w:val="20"/>
        </w:rPr>
        <w:t xml:space="preserve"> Y </w:t>
      </w:r>
      <w:r w:rsidR="00D02454">
        <w:rPr>
          <w:rFonts w:ascii="Calibri" w:hAnsi="Calibri" w:cs="Calibri"/>
          <w:sz w:val="20"/>
          <w:szCs w:val="20"/>
        </w:rPr>
        <w:t>4º</w:t>
      </w:r>
      <w:r w:rsidR="00126AC2">
        <w:rPr>
          <w:rFonts w:ascii="Calibri" w:hAnsi="Calibri" w:cs="Calibri"/>
          <w:sz w:val="20"/>
          <w:szCs w:val="20"/>
        </w:rPr>
        <w:t xml:space="preserve"> MEDIO</w:t>
      </w:r>
    </w:p>
    <w:p w14:paraId="4B03AE1B" w14:textId="77777777" w:rsidR="00D02454" w:rsidRDefault="00F436C4" w:rsidP="00F436C4">
      <w:pPr>
        <w:widowControl w:val="0"/>
        <w:rPr>
          <w:rFonts w:ascii="Calibri" w:eastAsia="Times New Roman" w:hAnsi="Calibri" w:cs="Calibri"/>
          <w:b/>
          <w:sz w:val="20"/>
          <w:szCs w:val="20"/>
        </w:rPr>
      </w:pPr>
      <w:r w:rsidRPr="00F436C4">
        <w:rPr>
          <w:rFonts w:ascii="Calibri" w:eastAsia="Times New Roman" w:hAnsi="Calibri" w:cs="Calibri"/>
          <w:b/>
          <w:sz w:val="20"/>
          <w:szCs w:val="20"/>
        </w:rPr>
        <w:t>PLAN DE FORMACIÓN DIFERENCIADA HUMANÍSTICO</w:t>
      </w:r>
      <w:r w:rsidR="00D02454">
        <w:rPr>
          <w:rFonts w:ascii="Calibri" w:eastAsia="Times New Roman" w:hAnsi="Calibri" w:cs="Calibri"/>
          <w:b/>
          <w:sz w:val="20"/>
          <w:szCs w:val="20"/>
        </w:rPr>
        <w:t>-</w:t>
      </w:r>
      <w:r w:rsidRPr="00F436C4">
        <w:rPr>
          <w:rFonts w:ascii="Calibri" w:eastAsia="Times New Roman" w:hAnsi="Calibri" w:cs="Calibri"/>
          <w:b/>
          <w:sz w:val="20"/>
          <w:szCs w:val="20"/>
        </w:rPr>
        <w:t xml:space="preserve">CIENTÍFICA: </w:t>
      </w:r>
    </w:p>
    <w:p w14:paraId="11B8A4B2" w14:textId="763E31A6" w:rsidR="00F436C4" w:rsidRPr="00F436C4" w:rsidRDefault="00F436C4" w:rsidP="00F436C4">
      <w:pPr>
        <w:widowControl w:val="0"/>
        <w:rPr>
          <w:rFonts w:ascii="Calibri" w:eastAsia="Times New Roman" w:hAnsi="Calibri" w:cs="Calibri"/>
          <w:b/>
          <w:sz w:val="20"/>
          <w:szCs w:val="20"/>
        </w:rPr>
      </w:pPr>
      <w:r w:rsidRPr="00F436C4">
        <w:rPr>
          <w:rFonts w:ascii="Calibri" w:eastAsia="Times New Roman" w:hAnsi="Calibri" w:cs="Calibri"/>
          <w:b/>
          <w:sz w:val="20"/>
          <w:szCs w:val="20"/>
        </w:rPr>
        <w:t>HISTORIA, GEOGRAFÍA Y CIENCIAS SOCIALES</w:t>
      </w:r>
    </w:p>
    <w:p w14:paraId="6698E72A" w14:textId="3415B138" w:rsidR="00F436C4" w:rsidRPr="00F436C4" w:rsidRDefault="00D02454" w:rsidP="00F436C4">
      <w:pPr>
        <w:widowControl w:val="0"/>
        <w:rPr>
          <w:rFonts w:ascii="Calibri" w:eastAsia="Times New Roman" w:hAnsi="Calibri" w:cs="Calibri"/>
          <w:b/>
          <w:sz w:val="20"/>
          <w:szCs w:val="20"/>
        </w:rPr>
      </w:pPr>
      <w:r>
        <w:rPr>
          <w:rFonts w:ascii="Calibri" w:eastAsia="Times New Roman" w:hAnsi="Calibri" w:cs="Calibri"/>
          <w:b/>
          <w:sz w:val="20"/>
          <w:szCs w:val="20"/>
        </w:rPr>
        <w:t xml:space="preserve">ECONOMÍA Y SOCIEDAD - </w:t>
      </w:r>
      <w:r w:rsidR="00F436C4" w:rsidRPr="00F436C4">
        <w:rPr>
          <w:rFonts w:ascii="Calibri" w:eastAsia="Times New Roman" w:hAnsi="Calibri" w:cs="Calibri"/>
          <w:b/>
          <w:sz w:val="20"/>
          <w:szCs w:val="20"/>
        </w:rPr>
        <w:t>UNIDAD 1</w:t>
      </w:r>
    </w:p>
    <w:p w14:paraId="12E91BCA" w14:textId="77777777" w:rsidR="00F436C4" w:rsidRPr="00F436C4" w:rsidRDefault="00F436C4" w:rsidP="00F436C4">
      <w:pPr>
        <w:ind w:hanging="2"/>
        <w:rPr>
          <w:rFonts w:ascii="Calibri" w:eastAsia="Times New Roman" w:hAnsi="Calibri" w:cs="Calibri"/>
          <w:b/>
          <w:sz w:val="20"/>
          <w:szCs w:val="20"/>
        </w:rPr>
      </w:pPr>
    </w:p>
    <w:p w14:paraId="13DBCC95" w14:textId="2A043CDD" w:rsidR="00F436C4" w:rsidRPr="00F436C4" w:rsidRDefault="00F436C4" w:rsidP="00F436C4">
      <w:pPr>
        <w:pStyle w:val="Ttulo1"/>
        <w:jc w:val="left"/>
        <w:rPr>
          <w:rFonts w:ascii="Calibri" w:hAnsi="Calibri" w:cs="Calibri"/>
          <w:sz w:val="20"/>
          <w:szCs w:val="20"/>
        </w:rPr>
      </w:pPr>
      <w:bookmarkStart w:id="0" w:name="_m4ewsg18fyb5" w:colFirst="0" w:colLast="0"/>
      <w:bookmarkEnd w:id="0"/>
      <w:r w:rsidRPr="00F436C4">
        <w:rPr>
          <w:rFonts w:ascii="Calibri" w:hAnsi="Calibri" w:cs="Calibri"/>
          <w:sz w:val="20"/>
          <w:szCs w:val="20"/>
        </w:rPr>
        <w:t>ANEXO 1. FICHA PARA EL LEVANTAMIENTO DE CONOCIMIENTOS PREVIOS</w:t>
      </w:r>
    </w:p>
    <w:p w14:paraId="72442C72" w14:textId="303E8179" w:rsidR="00F436C4" w:rsidRDefault="00F436C4" w:rsidP="00F436C4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  <w:r w:rsidRPr="00F436C4">
        <w:rPr>
          <w:rFonts w:ascii="Calibri" w:eastAsia="Times New Roman" w:hAnsi="Calibri" w:cs="Calibri"/>
          <w:bCs/>
          <w:sz w:val="20"/>
          <w:szCs w:val="20"/>
        </w:rPr>
        <w:t>1 h pedagógica aprox.</w:t>
      </w:r>
    </w:p>
    <w:p w14:paraId="68F9BDD2" w14:textId="77777777" w:rsidR="00F436C4" w:rsidRPr="00F436C4" w:rsidRDefault="00F436C4" w:rsidP="00F436C4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tbl>
      <w:tblPr>
        <w:tblW w:w="878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49"/>
        <w:gridCol w:w="6640"/>
      </w:tblGrid>
      <w:tr w:rsidR="00F436C4" w:rsidRPr="00F436C4" w14:paraId="47B7BFAC" w14:textId="77777777" w:rsidTr="00F436C4">
        <w:trPr>
          <w:trHeight w:val="363"/>
        </w:trPr>
        <w:tc>
          <w:tcPr>
            <w:tcW w:w="878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9F3B8" w14:textId="77777777" w:rsidR="00F436C4" w:rsidRPr="00F436C4" w:rsidRDefault="00F436C4" w:rsidP="00F436C4">
            <w:pP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436C4">
              <w:rPr>
                <w:rFonts w:ascii="Calibri" w:eastAsia="Times New Roman" w:hAnsi="Calibri" w:cs="Calibri"/>
                <w:b/>
                <w:sz w:val="20"/>
                <w:szCs w:val="20"/>
              </w:rPr>
              <w:t>CONOCIMIENTOS PREVIOS (respuesta individual al comienzo de la clase)</w:t>
            </w:r>
          </w:p>
        </w:tc>
      </w:tr>
      <w:tr w:rsidR="00F436C4" w:rsidRPr="00F436C4" w14:paraId="1E13968A" w14:textId="77777777" w:rsidTr="00F436C4">
        <w:tc>
          <w:tcPr>
            <w:tcW w:w="2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0FD8D" w14:textId="77777777" w:rsidR="00F436C4" w:rsidRPr="00F436C4" w:rsidRDefault="00F436C4" w:rsidP="00F436C4">
            <w:pPr>
              <w:ind w:hanging="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F436C4">
              <w:rPr>
                <w:rFonts w:ascii="Calibri" w:eastAsia="Times New Roman" w:hAnsi="Calibri" w:cs="Calibri"/>
                <w:bCs/>
                <w:sz w:val="20"/>
                <w:szCs w:val="20"/>
              </w:rPr>
              <w:t>¿Qué sistemas económicos conoces?</w:t>
            </w:r>
          </w:p>
        </w:tc>
        <w:tc>
          <w:tcPr>
            <w:tcW w:w="6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C02C9" w14:textId="77777777" w:rsidR="00F436C4" w:rsidRPr="00F436C4" w:rsidRDefault="00F436C4" w:rsidP="00F436C4">
            <w:pPr>
              <w:ind w:hanging="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</w:tr>
      <w:tr w:rsidR="00F436C4" w:rsidRPr="00F436C4" w14:paraId="2CF12D54" w14:textId="77777777" w:rsidTr="00F436C4">
        <w:tc>
          <w:tcPr>
            <w:tcW w:w="2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2E47A" w14:textId="77777777" w:rsidR="00F436C4" w:rsidRPr="00F436C4" w:rsidRDefault="00F436C4" w:rsidP="00F436C4">
            <w:pPr>
              <w:ind w:hanging="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F436C4">
              <w:rPr>
                <w:rFonts w:ascii="Calibri" w:eastAsia="Times New Roman" w:hAnsi="Calibri" w:cs="Calibri"/>
                <w:bCs/>
                <w:sz w:val="20"/>
                <w:szCs w:val="20"/>
              </w:rPr>
              <w:t>¿Cómo identificas qué modelo económico tiene un país?</w:t>
            </w:r>
          </w:p>
        </w:tc>
        <w:tc>
          <w:tcPr>
            <w:tcW w:w="6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40CEF" w14:textId="77777777" w:rsidR="00F436C4" w:rsidRPr="00F436C4" w:rsidRDefault="00F436C4" w:rsidP="00F436C4">
            <w:pPr>
              <w:widowControl w:val="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</w:tr>
      <w:tr w:rsidR="00F436C4" w:rsidRPr="00F436C4" w14:paraId="2006D58D" w14:textId="77777777" w:rsidTr="00F436C4">
        <w:trPr>
          <w:trHeight w:val="420"/>
        </w:trPr>
        <w:tc>
          <w:tcPr>
            <w:tcW w:w="878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4B6B3" w14:textId="0E923452" w:rsidR="00F436C4" w:rsidRPr="00F436C4" w:rsidRDefault="00F436C4" w:rsidP="00F436C4">
            <w:pP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436C4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SOBRE EL DOCUMENTAL </w:t>
            </w:r>
            <w:r w:rsidRPr="00D02454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</w:rPr>
              <w:t>PULPOMOMIOS A LA CHILENA</w:t>
            </w:r>
            <w:r w:rsidRPr="00F436C4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</w:p>
          <w:p w14:paraId="21C1B9EF" w14:textId="77777777" w:rsidR="00F436C4" w:rsidRPr="00F436C4" w:rsidRDefault="00F436C4" w:rsidP="00F436C4">
            <w:pP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F436C4">
              <w:rPr>
                <w:rFonts w:ascii="Calibri" w:eastAsia="Times New Roman" w:hAnsi="Calibri" w:cs="Calibri"/>
                <w:b/>
                <w:sz w:val="20"/>
                <w:szCs w:val="20"/>
              </w:rPr>
              <w:t>(respuesta individual luego de ver el documental)</w:t>
            </w:r>
          </w:p>
        </w:tc>
      </w:tr>
      <w:tr w:rsidR="00F436C4" w:rsidRPr="00F436C4" w14:paraId="68EC1E8B" w14:textId="77777777" w:rsidTr="00F436C4">
        <w:tc>
          <w:tcPr>
            <w:tcW w:w="2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B3FE4" w14:textId="77777777" w:rsidR="00F436C4" w:rsidRPr="00F436C4" w:rsidRDefault="00F436C4" w:rsidP="00F436C4">
            <w:pPr>
              <w:ind w:hanging="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F436C4">
              <w:rPr>
                <w:rFonts w:ascii="Calibri" w:eastAsia="Times New Roman" w:hAnsi="Calibri" w:cs="Calibri"/>
                <w:bCs/>
                <w:sz w:val="20"/>
                <w:szCs w:val="20"/>
              </w:rPr>
              <w:t>¿Por qué el sistema bancario no cumplía con el propósito de una economía sana?</w:t>
            </w:r>
          </w:p>
        </w:tc>
        <w:tc>
          <w:tcPr>
            <w:tcW w:w="6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ED41D" w14:textId="77777777" w:rsidR="00F436C4" w:rsidRPr="00F436C4" w:rsidRDefault="00F436C4" w:rsidP="00F436C4">
            <w:pPr>
              <w:widowControl w:val="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</w:tr>
      <w:tr w:rsidR="00F436C4" w:rsidRPr="00F436C4" w14:paraId="2599AAFF" w14:textId="77777777" w:rsidTr="00F436C4">
        <w:tc>
          <w:tcPr>
            <w:tcW w:w="2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CBBAC" w14:textId="77777777" w:rsidR="00F436C4" w:rsidRPr="00F436C4" w:rsidRDefault="00F436C4" w:rsidP="00F436C4">
            <w:pPr>
              <w:ind w:hanging="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F436C4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¿Qué aspectos de la economía estatizada destaca? </w:t>
            </w:r>
          </w:p>
        </w:tc>
        <w:tc>
          <w:tcPr>
            <w:tcW w:w="6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89505" w14:textId="77777777" w:rsidR="00F436C4" w:rsidRPr="00F436C4" w:rsidRDefault="00F436C4" w:rsidP="00F436C4">
            <w:pPr>
              <w:widowControl w:val="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</w:tr>
      <w:tr w:rsidR="00F436C4" w:rsidRPr="00F436C4" w14:paraId="332BA681" w14:textId="77777777" w:rsidTr="00F436C4">
        <w:tc>
          <w:tcPr>
            <w:tcW w:w="2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1CBBC" w14:textId="77777777" w:rsidR="00F436C4" w:rsidRPr="00F436C4" w:rsidRDefault="00F436C4" w:rsidP="00F436C4">
            <w:pPr>
              <w:ind w:hanging="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F436C4">
              <w:rPr>
                <w:rFonts w:ascii="Calibri" w:eastAsia="Times New Roman" w:hAnsi="Calibri" w:cs="Calibri"/>
                <w:bCs/>
                <w:sz w:val="20"/>
                <w:szCs w:val="20"/>
              </w:rPr>
              <w:t>¿Cuáles son las principales desventajas del modelo económico que muestra el documental?</w:t>
            </w:r>
          </w:p>
        </w:tc>
        <w:tc>
          <w:tcPr>
            <w:tcW w:w="6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1AFA1" w14:textId="77777777" w:rsidR="00F436C4" w:rsidRPr="00F436C4" w:rsidRDefault="00F436C4" w:rsidP="00F436C4">
            <w:pPr>
              <w:widowControl w:val="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</w:tr>
    </w:tbl>
    <w:p w14:paraId="2C9F75BC" w14:textId="543E7934" w:rsidR="00F436C4" w:rsidRDefault="00F436C4" w:rsidP="00F436C4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7BBC990D" w14:textId="0D488DC6" w:rsidR="00F436C4" w:rsidRDefault="00F436C4" w:rsidP="00F436C4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337396C2" w14:textId="746B624C" w:rsidR="00F436C4" w:rsidRDefault="00F436C4" w:rsidP="00F436C4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56A6E4EF" w14:textId="5BA9913E" w:rsidR="00F436C4" w:rsidRDefault="00F436C4" w:rsidP="00F436C4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1335F15C" w14:textId="1779173D" w:rsidR="00F436C4" w:rsidRDefault="00F436C4" w:rsidP="00F436C4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1B7D3736" w14:textId="2DBBC100" w:rsidR="00F436C4" w:rsidRDefault="00F436C4" w:rsidP="00F436C4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16E7E130" w14:textId="58B6AD27" w:rsidR="00F436C4" w:rsidRDefault="00F436C4" w:rsidP="00F436C4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731D8C47" w14:textId="4F9B7B33" w:rsidR="00F436C4" w:rsidRDefault="00F436C4" w:rsidP="00F436C4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1AD233AA" w14:textId="0D14B5F6" w:rsidR="00F436C4" w:rsidRDefault="00F436C4" w:rsidP="00F436C4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6E95507E" w14:textId="713DDF77" w:rsidR="00F436C4" w:rsidRDefault="00F436C4" w:rsidP="00F436C4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077F0DBB" w14:textId="77777777" w:rsidR="00F436C4" w:rsidRPr="00F436C4" w:rsidRDefault="00F436C4" w:rsidP="00F436C4">
      <w:pPr>
        <w:rPr>
          <w:rFonts w:ascii="Calibri" w:eastAsia="Times New Roman" w:hAnsi="Calibri" w:cs="Calibri"/>
          <w:bCs/>
          <w:sz w:val="20"/>
          <w:szCs w:val="20"/>
        </w:rPr>
      </w:pPr>
    </w:p>
    <w:p w14:paraId="7C748316" w14:textId="77777777" w:rsidR="00F436C4" w:rsidRPr="00F436C4" w:rsidRDefault="00F436C4" w:rsidP="00F436C4">
      <w:pPr>
        <w:ind w:hanging="2"/>
        <w:rPr>
          <w:rFonts w:ascii="Calibri" w:eastAsia="Times New Roman" w:hAnsi="Calibri" w:cs="Calibri"/>
          <w:b/>
          <w:sz w:val="20"/>
          <w:szCs w:val="20"/>
        </w:rPr>
      </w:pPr>
    </w:p>
    <w:p w14:paraId="1CD5E25F" w14:textId="1421A448" w:rsidR="00F436C4" w:rsidRPr="00F436C4" w:rsidRDefault="00F436C4" w:rsidP="00F436C4">
      <w:pPr>
        <w:pStyle w:val="Ttulo1"/>
        <w:jc w:val="left"/>
        <w:rPr>
          <w:rFonts w:ascii="Calibri" w:hAnsi="Calibri" w:cs="Calibri"/>
          <w:sz w:val="20"/>
          <w:szCs w:val="20"/>
        </w:rPr>
      </w:pPr>
      <w:bookmarkStart w:id="1" w:name="_i4p16pkm9ykc" w:colFirst="0" w:colLast="0"/>
      <w:bookmarkEnd w:id="1"/>
      <w:r w:rsidRPr="00F436C4">
        <w:rPr>
          <w:rFonts w:ascii="Calibri" w:hAnsi="Calibri" w:cs="Calibri"/>
          <w:sz w:val="20"/>
          <w:szCs w:val="20"/>
        </w:rPr>
        <w:lastRenderedPageBreak/>
        <w:t>ANEXO 2. FICHA PARA CARACTERIZAR LOS SISTEMAS ECONÓMICOS</w:t>
      </w:r>
    </w:p>
    <w:p w14:paraId="545A2842" w14:textId="77777777" w:rsidR="00F436C4" w:rsidRDefault="00F436C4" w:rsidP="00F436C4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  <w:r w:rsidRPr="00F436C4">
        <w:rPr>
          <w:rFonts w:ascii="Calibri" w:eastAsia="Times New Roman" w:hAnsi="Calibri" w:cs="Calibri"/>
          <w:bCs/>
          <w:sz w:val="20"/>
          <w:szCs w:val="20"/>
        </w:rPr>
        <w:t>4 h pedagógicas aprox.</w:t>
      </w:r>
    </w:p>
    <w:p w14:paraId="7D18E738" w14:textId="77777777" w:rsidR="00126AC2" w:rsidRPr="00F436C4" w:rsidRDefault="00126AC2" w:rsidP="00F436C4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tbl>
      <w:tblPr>
        <w:tblW w:w="8931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0"/>
        <w:gridCol w:w="2268"/>
        <w:gridCol w:w="2268"/>
        <w:gridCol w:w="1985"/>
      </w:tblGrid>
      <w:tr w:rsidR="00F436C4" w:rsidRPr="00F436C4" w14:paraId="5C64966E" w14:textId="77777777" w:rsidTr="00F436C4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74C56" w14:textId="77777777" w:rsidR="00F436C4" w:rsidRPr="00F436C4" w:rsidRDefault="00F436C4" w:rsidP="00F43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84958" w14:textId="77777777" w:rsidR="00F436C4" w:rsidRPr="00F436C4" w:rsidRDefault="00F436C4" w:rsidP="00F436C4">
            <w:pP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436C4">
              <w:rPr>
                <w:rFonts w:ascii="Calibri" w:eastAsia="Times New Roman" w:hAnsi="Calibri" w:cs="Calibri"/>
                <w:b/>
                <w:sz w:val="20"/>
                <w:szCs w:val="20"/>
              </w:rPr>
              <w:t>SISTEMA ECONÓMICO DE MERCADO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2A776" w14:textId="77777777" w:rsidR="00F436C4" w:rsidRPr="00F436C4" w:rsidRDefault="00F436C4" w:rsidP="00F436C4">
            <w:pP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436C4">
              <w:rPr>
                <w:rFonts w:ascii="Calibri" w:eastAsia="Times New Roman" w:hAnsi="Calibri" w:cs="Calibri"/>
                <w:b/>
                <w:sz w:val="20"/>
                <w:szCs w:val="20"/>
              </w:rPr>
              <w:t>SISTEMA ECONÓMICO MIXTO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F2253" w14:textId="77777777" w:rsidR="00F436C4" w:rsidRPr="00F436C4" w:rsidRDefault="00F436C4" w:rsidP="00F436C4">
            <w:pP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436C4">
              <w:rPr>
                <w:rFonts w:ascii="Calibri" w:eastAsia="Times New Roman" w:hAnsi="Calibri" w:cs="Calibri"/>
                <w:b/>
                <w:sz w:val="20"/>
                <w:szCs w:val="20"/>
              </w:rPr>
              <w:t>SISTEMA ECONÓMICO CENTRALIZADO</w:t>
            </w:r>
          </w:p>
        </w:tc>
      </w:tr>
      <w:tr w:rsidR="00F436C4" w:rsidRPr="00F436C4" w14:paraId="134D0117" w14:textId="77777777" w:rsidTr="00F436C4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BD05B" w14:textId="77777777" w:rsidR="00F436C4" w:rsidRPr="00F436C4" w:rsidRDefault="00F436C4" w:rsidP="00F436C4">
            <w:pP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F436C4">
              <w:rPr>
                <w:rFonts w:ascii="Calibri" w:eastAsia="Times New Roman" w:hAnsi="Calibri" w:cs="Calibri"/>
                <w:bCs/>
                <w:sz w:val="20"/>
                <w:szCs w:val="20"/>
              </w:rPr>
              <w:t>Explique brevemente la teoría económica que lo sustenta.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4F719" w14:textId="77777777" w:rsidR="00F436C4" w:rsidRPr="00F436C4" w:rsidRDefault="00F436C4" w:rsidP="00F43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82ADD" w14:textId="77777777" w:rsidR="00F436C4" w:rsidRPr="00F436C4" w:rsidRDefault="00F436C4" w:rsidP="00F43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11D47" w14:textId="77777777" w:rsidR="00F436C4" w:rsidRPr="00F436C4" w:rsidRDefault="00F436C4" w:rsidP="00F43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</w:tr>
      <w:tr w:rsidR="00F436C4" w:rsidRPr="00F436C4" w14:paraId="7C87DD0B" w14:textId="77777777" w:rsidTr="00F436C4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F9B99" w14:textId="77777777" w:rsidR="00F436C4" w:rsidRPr="00F436C4" w:rsidRDefault="00F436C4" w:rsidP="00F436C4">
            <w:pP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F436C4">
              <w:rPr>
                <w:rFonts w:ascii="Calibri" w:eastAsia="Times New Roman" w:hAnsi="Calibri" w:cs="Calibri"/>
                <w:bCs/>
                <w:sz w:val="20"/>
                <w:szCs w:val="20"/>
              </w:rPr>
              <w:t>Explique brevemente las soluciones que proponen para enfrentar una crisis económica.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0FC50" w14:textId="77777777" w:rsidR="00F436C4" w:rsidRPr="00F436C4" w:rsidRDefault="00F436C4" w:rsidP="00F43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C3BFB" w14:textId="77777777" w:rsidR="00F436C4" w:rsidRPr="00F436C4" w:rsidRDefault="00F436C4" w:rsidP="00F43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5BCC7" w14:textId="77777777" w:rsidR="00F436C4" w:rsidRPr="00F436C4" w:rsidRDefault="00F436C4" w:rsidP="00F43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</w:tr>
      <w:tr w:rsidR="00F436C4" w:rsidRPr="00F436C4" w14:paraId="568F1A67" w14:textId="77777777" w:rsidTr="00F436C4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7E0C7" w14:textId="77777777" w:rsidR="00F436C4" w:rsidRPr="00F436C4" w:rsidRDefault="00F436C4" w:rsidP="00F436C4">
            <w:pP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F436C4">
              <w:rPr>
                <w:rFonts w:ascii="Calibri" w:eastAsia="Times New Roman" w:hAnsi="Calibri" w:cs="Calibri"/>
                <w:bCs/>
                <w:sz w:val="20"/>
                <w:szCs w:val="20"/>
              </w:rPr>
              <w:t>¿Cuál es el enfoque sobre la oferta y la demanda?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6F236" w14:textId="77777777" w:rsidR="00F436C4" w:rsidRPr="00F436C4" w:rsidRDefault="00F436C4" w:rsidP="00F43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6B2C6" w14:textId="77777777" w:rsidR="00F436C4" w:rsidRPr="00F436C4" w:rsidRDefault="00F436C4" w:rsidP="00F43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52668" w14:textId="77777777" w:rsidR="00F436C4" w:rsidRPr="00F436C4" w:rsidRDefault="00F436C4" w:rsidP="00F43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</w:tr>
      <w:tr w:rsidR="00F436C4" w:rsidRPr="00F436C4" w14:paraId="068BEF2E" w14:textId="77777777" w:rsidTr="00F436C4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4CB37" w14:textId="77777777" w:rsidR="00F436C4" w:rsidRPr="00F436C4" w:rsidRDefault="00F436C4" w:rsidP="00F436C4">
            <w:pP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F436C4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¿Cuál es el enfoque sobre la elasticidad y la inflación?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4E91B" w14:textId="77777777" w:rsidR="00F436C4" w:rsidRPr="00F436C4" w:rsidRDefault="00F436C4" w:rsidP="00F43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F6868" w14:textId="77777777" w:rsidR="00F436C4" w:rsidRPr="00F436C4" w:rsidRDefault="00F436C4" w:rsidP="00F43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52F14" w14:textId="77777777" w:rsidR="00F436C4" w:rsidRPr="00F436C4" w:rsidRDefault="00F436C4" w:rsidP="00F43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</w:tr>
      <w:tr w:rsidR="00F436C4" w:rsidRPr="00F436C4" w14:paraId="1C04152B" w14:textId="77777777" w:rsidTr="00F436C4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3742E" w14:textId="77777777" w:rsidR="00F436C4" w:rsidRPr="00F436C4" w:rsidRDefault="00F436C4" w:rsidP="00F436C4">
            <w:pP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F436C4">
              <w:rPr>
                <w:rFonts w:ascii="Calibri" w:eastAsia="Times New Roman" w:hAnsi="Calibri" w:cs="Calibri"/>
                <w:bCs/>
                <w:sz w:val="20"/>
                <w:szCs w:val="20"/>
              </w:rPr>
              <w:t>¿Cuál es el enfoque sobre la fijación de precios y el rol del Estado?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CD298" w14:textId="77777777" w:rsidR="00F436C4" w:rsidRPr="00F436C4" w:rsidRDefault="00F436C4" w:rsidP="00F43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7C871" w14:textId="77777777" w:rsidR="00F436C4" w:rsidRPr="00F436C4" w:rsidRDefault="00F436C4" w:rsidP="00F43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16BDE" w14:textId="77777777" w:rsidR="00F436C4" w:rsidRPr="00F436C4" w:rsidRDefault="00F436C4" w:rsidP="00F43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</w:tr>
      <w:tr w:rsidR="00F436C4" w:rsidRPr="00F436C4" w14:paraId="2809BB67" w14:textId="77777777" w:rsidTr="00F436C4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CCD4A" w14:textId="77777777" w:rsidR="00F436C4" w:rsidRPr="00F436C4" w:rsidRDefault="00F436C4" w:rsidP="00F436C4">
            <w:pPr>
              <w:ind w:hanging="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F436C4">
              <w:rPr>
                <w:rFonts w:ascii="Calibri" w:eastAsia="Times New Roman" w:hAnsi="Calibri" w:cs="Calibri"/>
                <w:bCs/>
                <w:sz w:val="20"/>
                <w:szCs w:val="20"/>
              </w:rPr>
              <w:t>¿Cuál es el rol de la banca y del mundo privado?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C7256" w14:textId="77777777" w:rsidR="00F436C4" w:rsidRPr="00F436C4" w:rsidRDefault="00F436C4" w:rsidP="00F43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B4102" w14:textId="77777777" w:rsidR="00F436C4" w:rsidRPr="00F436C4" w:rsidRDefault="00F436C4" w:rsidP="00F43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9B5A0" w14:textId="77777777" w:rsidR="00F436C4" w:rsidRPr="00F436C4" w:rsidRDefault="00F436C4" w:rsidP="00F43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</w:tr>
      <w:tr w:rsidR="00F436C4" w:rsidRPr="00F436C4" w14:paraId="036E54AE" w14:textId="77777777" w:rsidTr="00F436C4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73710" w14:textId="77777777" w:rsidR="00F436C4" w:rsidRPr="00F436C4" w:rsidRDefault="00F436C4" w:rsidP="00F436C4">
            <w:pPr>
              <w:ind w:hanging="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F436C4">
              <w:rPr>
                <w:rFonts w:ascii="Calibri" w:eastAsia="Times New Roman" w:hAnsi="Calibri" w:cs="Calibri"/>
                <w:bCs/>
                <w:sz w:val="20"/>
                <w:szCs w:val="20"/>
              </w:rPr>
              <w:t>¿Cuáles son los niveles de pobreza y de conflicto social?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80FB8" w14:textId="77777777" w:rsidR="00F436C4" w:rsidRPr="00F436C4" w:rsidRDefault="00F436C4" w:rsidP="00F43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FD472" w14:textId="77777777" w:rsidR="00F436C4" w:rsidRPr="00F436C4" w:rsidRDefault="00F436C4" w:rsidP="00F43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5E1A5" w14:textId="77777777" w:rsidR="00F436C4" w:rsidRPr="00F436C4" w:rsidRDefault="00F436C4" w:rsidP="00F43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</w:tr>
      <w:tr w:rsidR="00F436C4" w:rsidRPr="00F436C4" w14:paraId="7285354B" w14:textId="77777777" w:rsidTr="00F436C4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3539B" w14:textId="77777777" w:rsidR="00F436C4" w:rsidRPr="00F436C4" w:rsidRDefault="00F436C4" w:rsidP="00F436C4">
            <w:pP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F436C4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Relate brevemente alguna experiencia de su implementación.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B2439" w14:textId="77777777" w:rsidR="00F436C4" w:rsidRPr="00F436C4" w:rsidRDefault="00F436C4" w:rsidP="00F43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95A0D" w14:textId="77777777" w:rsidR="00F436C4" w:rsidRPr="00F436C4" w:rsidRDefault="00F436C4" w:rsidP="00F43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0792A" w14:textId="77777777" w:rsidR="00F436C4" w:rsidRPr="00F436C4" w:rsidRDefault="00F436C4" w:rsidP="00F43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</w:tr>
      <w:tr w:rsidR="00F436C4" w:rsidRPr="00F436C4" w14:paraId="6AFDDFA3" w14:textId="77777777" w:rsidTr="00F436C4">
        <w:trPr>
          <w:trHeight w:val="420"/>
        </w:trPr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A73CE" w14:textId="77777777" w:rsidR="00F436C4" w:rsidRPr="00F436C4" w:rsidRDefault="00F436C4" w:rsidP="00F436C4">
            <w:pP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F436C4">
              <w:rPr>
                <w:rFonts w:ascii="Calibri" w:eastAsia="Times New Roman" w:hAnsi="Calibri" w:cs="Calibri"/>
                <w:b/>
                <w:sz w:val="20"/>
                <w:szCs w:val="20"/>
              </w:rPr>
              <w:t>FORMULEN PREGUNTAS O PROBLEMAS DE INVESTIGACIÓN</w:t>
            </w:r>
            <w:r w:rsidRPr="00F436C4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a partir de la observación de fenómenos cotidianos de su propia experiencia vital.</w:t>
            </w:r>
          </w:p>
        </w:tc>
        <w:tc>
          <w:tcPr>
            <w:tcW w:w="652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9A5E3" w14:textId="77777777" w:rsidR="00F436C4" w:rsidRPr="00F436C4" w:rsidRDefault="00F436C4" w:rsidP="00F43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</w:tr>
    </w:tbl>
    <w:p w14:paraId="287958D1" w14:textId="30693FBE" w:rsidR="00F436C4" w:rsidRDefault="00F436C4" w:rsidP="00F436C4">
      <w:pPr>
        <w:rPr>
          <w:rFonts w:ascii="Calibri" w:hAnsi="Calibri" w:cs="Calibri"/>
          <w:bCs/>
          <w:sz w:val="20"/>
          <w:szCs w:val="20"/>
        </w:rPr>
      </w:pPr>
    </w:p>
    <w:p w14:paraId="50BF3A95" w14:textId="77777777" w:rsidR="00F436C4" w:rsidRPr="00F436C4" w:rsidRDefault="00F436C4" w:rsidP="00F436C4">
      <w:pPr>
        <w:rPr>
          <w:rFonts w:ascii="Calibri" w:hAnsi="Calibri" w:cs="Calibri"/>
          <w:bCs/>
          <w:sz w:val="20"/>
          <w:szCs w:val="20"/>
        </w:rPr>
      </w:pPr>
    </w:p>
    <w:p w14:paraId="52511348" w14:textId="77777777" w:rsidR="00F436C4" w:rsidRPr="00F436C4" w:rsidRDefault="00F436C4" w:rsidP="00F436C4">
      <w:pPr>
        <w:rPr>
          <w:rFonts w:ascii="Calibri" w:hAnsi="Calibri" w:cs="Calibri"/>
          <w:bCs/>
          <w:sz w:val="20"/>
          <w:szCs w:val="20"/>
        </w:rPr>
      </w:pPr>
    </w:p>
    <w:p w14:paraId="0B5D8455" w14:textId="5CECADB0" w:rsidR="00F436C4" w:rsidRPr="00F436C4" w:rsidRDefault="00F436C4" w:rsidP="00F436C4">
      <w:pPr>
        <w:pStyle w:val="Ttulo1"/>
        <w:jc w:val="left"/>
        <w:rPr>
          <w:rFonts w:ascii="Calibri" w:hAnsi="Calibri" w:cs="Calibri"/>
          <w:sz w:val="20"/>
          <w:szCs w:val="20"/>
        </w:rPr>
      </w:pPr>
      <w:bookmarkStart w:id="2" w:name="_r2i5yneyeaf8" w:colFirst="0" w:colLast="0"/>
      <w:bookmarkEnd w:id="2"/>
      <w:r w:rsidRPr="00F436C4">
        <w:rPr>
          <w:rFonts w:ascii="Calibri" w:hAnsi="Calibri" w:cs="Calibri"/>
          <w:sz w:val="20"/>
          <w:szCs w:val="20"/>
        </w:rPr>
        <w:lastRenderedPageBreak/>
        <w:t>ANEXO 3. FICHA DE EVIDENCIAS PARA COMPRENDER LA ECONOMÍA DE CHILE HOY</w:t>
      </w:r>
    </w:p>
    <w:p w14:paraId="1DAA55D2" w14:textId="533748CF" w:rsidR="00F436C4" w:rsidRDefault="00F436C4" w:rsidP="00F436C4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  <w:r w:rsidRPr="00F436C4">
        <w:rPr>
          <w:rFonts w:ascii="Calibri" w:eastAsia="Times New Roman" w:hAnsi="Calibri" w:cs="Calibri"/>
          <w:bCs/>
          <w:sz w:val="20"/>
          <w:szCs w:val="20"/>
        </w:rPr>
        <w:t>4 h pedagógicas aprox.</w:t>
      </w:r>
    </w:p>
    <w:p w14:paraId="0AF10F82" w14:textId="77777777" w:rsidR="00F436C4" w:rsidRPr="00F436C4" w:rsidRDefault="00F436C4" w:rsidP="00F436C4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tbl>
      <w:tblPr>
        <w:tblW w:w="8931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95"/>
        <w:gridCol w:w="4536"/>
      </w:tblGrid>
      <w:tr w:rsidR="00F436C4" w:rsidRPr="00F436C4" w14:paraId="21CDA469" w14:textId="77777777" w:rsidTr="00F436C4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B21D2" w14:textId="77777777" w:rsidR="00F436C4" w:rsidRPr="00F436C4" w:rsidRDefault="00F436C4" w:rsidP="00F436C4">
            <w:pP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436C4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Explique y describa brevemente la teoría económica que sustenta el sistema económico de Chile en la actualidad </w:t>
            </w:r>
          </w:p>
          <w:p w14:paraId="023D488A" w14:textId="77777777" w:rsidR="00F436C4" w:rsidRPr="00F436C4" w:rsidRDefault="00F436C4" w:rsidP="00F436C4">
            <w:pPr>
              <w:rPr>
                <w:rFonts w:ascii="Calibri" w:eastAsia="Times New Roman" w:hAnsi="Calibri" w:cs="Calibri"/>
                <w:bCs/>
                <w:sz w:val="20"/>
                <w:szCs w:val="20"/>
                <w:highlight w:val="yellow"/>
              </w:rPr>
            </w:pPr>
            <w:r w:rsidRPr="00F436C4">
              <w:rPr>
                <w:rFonts w:ascii="Calibri" w:eastAsia="Times New Roman" w:hAnsi="Calibri" w:cs="Calibri"/>
                <w:bCs/>
                <w:sz w:val="20"/>
                <w:szCs w:val="20"/>
              </w:rPr>
              <w:t>(indique las fuentes de información)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4820B" w14:textId="77777777" w:rsidR="00F436C4" w:rsidRPr="00F436C4" w:rsidRDefault="00F436C4" w:rsidP="00F43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bCs/>
                <w:sz w:val="20"/>
                <w:szCs w:val="20"/>
                <w:highlight w:val="yellow"/>
              </w:rPr>
            </w:pPr>
          </w:p>
        </w:tc>
      </w:tr>
      <w:tr w:rsidR="00F436C4" w:rsidRPr="00F436C4" w14:paraId="1E47E66B" w14:textId="77777777" w:rsidTr="00F436C4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91465" w14:textId="77777777" w:rsidR="00F436C4" w:rsidRPr="00F436C4" w:rsidRDefault="00F436C4" w:rsidP="00F436C4">
            <w:pP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436C4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Investigue si en el país existen o han existido casos de: </w:t>
            </w:r>
          </w:p>
          <w:p w14:paraId="6800437D" w14:textId="77777777" w:rsidR="00F436C4" w:rsidRPr="00F436C4" w:rsidRDefault="00F436C4" w:rsidP="00126AC2">
            <w:pPr>
              <w:numPr>
                <w:ilvl w:val="0"/>
                <w:numId w:val="4"/>
              </w:numP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436C4">
              <w:rPr>
                <w:rFonts w:ascii="Calibri" w:eastAsia="Times New Roman" w:hAnsi="Calibri" w:cs="Calibri"/>
                <w:b/>
                <w:sz w:val="20"/>
                <w:szCs w:val="20"/>
              </w:rPr>
              <w:t>Competencia monopólica.</w:t>
            </w:r>
          </w:p>
          <w:p w14:paraId="6D29FE01" w14:textId="77777777" w:rsidR="00F436C4" w:rsidRPr="00F436C4" w:rsidRDefault="00F436C4" w:rsidP="00126AC2">
            <w:pPr>
              <w:numPr>
                <w:ilvl w:val="0"/>
                <w:numId w:val="4"/>
              </w:numP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436C4">
              <w:rPr>
                <w:rFonts w:ascii="Calibri" w:eastAsia="Times New Roman" w:hAnsi="Calibri" w:cs="Calibri"/>
                <w:b/>
                <w:sz w:val="20"/>
                <w:szCs w:val="20"/>
              </w:rPr>
              <w:t>Oligopolios.</w:t>
            </w:r>
          </w:p>
          <w:p w14:paraId="7F026645" w14:textId="77777777" w:rsidR="00F436C4" w:rsidRPr="00F436C4" w:rsidRDefault="00F436C4" w:rsidP="00126AC2">
            <w:pPr>
              <w:numPr>
                <w:ilvl w:val="0"/>
                <w:numId w:val="4"/>
              </w:numP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436C4">
              <w:rPr>
                <w:rFonts w:ascii="Calibri" w:eastAsia="Times New Roman" w:hAnsi="Calibri" w:cs="Calibri"/>
                <w:b/>
                <w:sz w:val="20"/>
                <w:szCs w:val="20"/>
              </w:rPr>
              <w:t>Casos de colusión.</w:t>
            </w:r>
          </w:p>
          <w:p w14:paraId="1A1A534A" w14:textId="77777777" w:rsidR="00F436C4" w:rsidRPr="00F436C4" w:rsidRDefault="00F436C4" w:rsidP="00126AC2">
            <w:pPr>
              <w:numPr>
                <w:ilvl w:val="0"/>
                <w:numId w:val="4"/>
              </w:numP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436C4">
              <w:rPr>
                <w:rFonts w:ascii="Calibri" w:eastAsia="Times New Roman" w:hAnsi="Calibri" w:cs="Calibri"/>
                <w:b/>
                <w:sz w:val="20"/>
                <w:szCs w:val="20"/>
              </w:rPr>
              <w:t>Externalidades negativas.</w:t>
            </w:r>
          </w:p>
          <w:p w14:paraId="7EF9F8D9" w14:textId="77777777" w:rsidR="00F436C4" w:rsidRPr="00F436C4" w:rsidRDefault="00F436C4" w:rsidP="00F436C4">
            <w:pP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436C4">
              <w:rPr>
                <w:rFonts w:ascii="Calibri" w:eastAsia="Times New Roman" w:hAnsi="Calibri" w:cs="Calibri"/>
                <w:b/>
                <w:sz w:val="20"/>
                <w:szCs w:val="20"/>
              </w:rPr>
              <w:t>Sustente sus argumentos con evidencias.</w:t>
            </w:r>
          </w:p>
          <w:p w14:paraId="56CC9B29" w14:textId="77777777" w:rsidR="00F436C4" w:rsidRPr="00F436C4" w:rsidRDefault="00F436C4" w:rsidP="00F436C4">
            <w:pP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F436C4">
              <w:rPr>
                <w:rFonts w:ascii="Calibri" w:eastAsia="Times New Roman" w:hAnsi="Calibri" w:cs="Calibri"/>
                <w:bCs/>
                <w:sz w:val="20"/>
                <w:szCs w:val="20"/>
              </w:rPr>
              <w:t>(indique las fuentes de información)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95754" w14:textId="77777777" w:rsidR="00F436C4" w:rsidRPr="00F436C4" w:rsidRDefault="00F436C4" w:rsidP="00F43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bCs/>
                <w:sz w:val="20"/>
                <w:szCs w:val="20"/>
                <w:highlight w:val="yellow"/>
              </w:rPr>
            </w:pPr>
          </w:p>
        </w:tc>
      </w:tr>
      <w:tr w:rsidR="00F436C4" w:rsidRPr="00F436C4" w14:paraId="5B204FD6" w14:textId="77777777" w:rsidTr="00F436C4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F537E" w14:textId="77777777" w:rsidR="00F436C4" w:rsidRPr="00F436C4" w:rsidRDefault="00F436C4" w:rsidP="00F436C4">
            <w:pP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436C4">
              <w:rPr>
                <w:rFonts w:ascii="Calibri" w:eastAsia="Times New Roman" w:hAnsi="Calibri" w:cs="Calibri"/>
                <w:b/>
                <w:sz w:val="20"/>
                <w:szCs w:val="20"/>
              </w:rPr>
              <w:t>Describa cuál ha sido el actuar del Estado como un ente regulador frente a cada una de estas situaciones:</w:t>
            </w:r>
          </w:p>
          <w:p w14:paraId="2F12D13B" w14:textId="77777777" w:rsidR="00F436C4" w:rsidRPr="00F436C4" w:rsidRDefault="00F436C4" w:rsidP="00126AC2">
            <w:pPr>
              <w:numPr>
                <w:ilvl w:val="0"/>
                <w:numId w:val="5"/>
              </w:numP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436C4">
              <w:rPr>
                <w:rFonts w:ascii="Calibri" w:eastAsia="Times New Roman" w:hAnsi="Calibri" w:cs="Calibri"/>
                <w:b/>
                <w:sz w:val="20"/>
                <w:szCs w:val="20"/>
              </w:rPr>
              <w:t>Competencia monopólica.</w:t>
            </w:r>
          </w:p>
          <w:p w14:paraId="7FF190B5" w14:textId="77777777" w:rsidR="00F436C4" w:rsidRPr="00F436C4" w:rsidRDefault="00F436C4" w:rsidP="00126AC2">
            <w:pPr>
              <w:numPr>
                <w:ilvl w:val="0"/>
                <w:numId w:val="5"/>
              </w:numP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436C4">
              <w:rPr>
                <w:rFonts w:ascii="Calibri" w:eastAsia="Times New Roman" w:hAnsi="Calibri" w:cs="Calibri"/>
                <w:b/>
                <w:sz w:val="20"/>
                <w:szCs w:val="20"/>
              </w:rPr>
              <w:t>Oligopolios.</w:t>
            </w:r>
          </w:p>
          <w:p w14:paraId="71496C82" w14:textId="77777777" w:rsidR="00F436C4" w:rsidRPr="00F436C4" w:rsidRDefault="00F436C4" w:rsidP="00126AC2">
            <w:pPr>
              <w:numPr>
                <w:ilvl w:val="0"/>
                <w:numId w:val="5"/>
              </w:numP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436C4">
              <w:rPr>
                <w:rFonts w:ascii="Calibri" w:eastAsia="Times New Roman" w:hAnsi="Calibri" w:cs="Calibri"/>
                <w:b/>
                <w:sz w:val="20"/>
                <w:szCs w:val="20"/>
              </w:rPr>
              <w:t>Casos de colusión.</w:t>
            </w:r>
          </w:p>
          <w:p w14:paraId="28D4A1B4" w14:textId="77777777" w:rsidR="00F436C4" w:rsidRPr="00F436C4" w:rsidRDefault="00F436C4" w:rsidP="00126AC2">
            <w:pPr>
              <w:numPr>
                <w:ilvl w:val="0"/>
                <w:numId w:val="5"/>
              </w:numP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436C4">
              <w:rPr>
                <w:rFonts w:ascii="Calibri" w:eastAsia="Times New Roman" w:hAnsi="Calibri" w:cs="Calibri"/>
                <w:b/>
                <w:sz w:val="20"/>
                <w:szCs w:val="20"/>
              </w:rPr>
              <w:t>Externalidades negativas.</w:t>
            </w:r>
          </w:p>
          <w:p w14:paraId="004C2E37" w14:textId="77777777" w:rsidR="00F436C4" w:rsidRPr="00F436C4" w:rsidRDefault="00F436C4" w:rsidP="00F436C4">
            <w:pP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F436C4">
              <w:rPr>
                <w:rFonts w:ascii="Calibri" w:eastAsia="Times New Roman" w:hAnsi="Calibri" w:cs="Calibri"/>
                <w:bCs/>
                <w:sz w:val="20"/>
                <w:szCs w:val="20"/>
              </w:rPr>
              <w:t>(indique las fuentes de información)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5B3D3" w14:textId="77777777" w:rsidR="00F436C4" w:rsidRPr="00F436C4" w:rsidRDefault="00F436C4" w:rsidP="00F43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bCs/>
                <w:sz w:val="20"/>
                <w:szCs w:val="20"/>
                <w:highlight w:val="yellow"/>
              </w:rPr>
            </w:pPr>
          </w:p>
        </w:tc>
      </w:tr>
      <w:tr w:rsidR="00F436C4" w:rsidRPr="00F436C4" w14:paraId="2C779D53" w14:textId="77777777" w:rsidTr="00F436C4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3B713" w14:textId="77777777" w:rsidR="00F436C4" w:rsidRPr="00F436C4" w:rsidRDefault="00F436C4" w:rsidP="00F43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436C4">
              <w:rPr>
                <w:rFonts w:ascii="Calibri" w:eastAsia="Times New Roman" w:hAnsi="Calibri" w:cs="Calibri"/>
                <w:b/>
                <w:sz w:val="20"/>
                <w:szCs w:val="20"/>
              </w:rPr>
              <w:t>Describan alguna experiencia personal, ya sea como consumidor o productor, que implique una de cualquiera de las siguientes situaciones:</w:t>
            </w:r>
          </w:p>
          <w:p w14:paraId="00B2F793" w14:textId="77777777" w:rsidR="00F436C4" w:rsidRPr="00F436C4" w:rsidRDefault="00F436C4" w:rsidP="00126AC2">
            <w:pPr>
              <w:numPr>
                <w:ilvl w:val="0"/>
                <w:numId w:val="6"/>
              </w:numP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436C4">
              <w:rPr>
                <w:rFonts w:ascii="Calibri" w:eastAsia="Times New Roman" w:hAnsi="Calibri" w:cs="Calibri"/>
                <w:b/>
                <w:sz w:val="20"/>
                <w:szCs w:val="20"/>
              </w:rPr>
              <w:t>Competencia monopólica.</w:t>
            </w:r>
          </w:p>
          <w:p w14:paraId="6CD06132" w14:textId="77777777" w:rsidR="00F436C4" w:rsidRPr="00F436C4" w:rsidRDefault="00F436C4" w:rsidP="00126AC2">
            <w:pPr>
              <w:numPr>
                <w:ilvl w:val="0"/>
                <w:numId w:val="6"/>
              </w:numP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436C4">
              <w:rPr>
                <w:rFonts w:ascii="Calibri" w:eastAsia="Times New Roman" w:hAnsi="Calibri" w:cs="Calibri"/>
                <w:b/>
                <w:sz w:val="20"/>
                <w:szCs w:val="20"/>
              </w:rPr>
              <w:t>Oligopolios.</w:t>
            </w:r>
          </w:p>
          <w:p w14:paraId="112DB99B" w14:textId="77777777" w:rsidR="00F436C4" w:rsidRPr="00F436C4" w:rsidRDefault="00F436C4" w:rsidP="00126AC2">
            <w:pPr>
              <w:numPr>
                <w:ilvl w:val="0"/>
                <w:numId w:val="6"/>
              </w:numP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436C4">
              <w:rPr>
                <w:rFonts w:ascii="Calibri" w:eastAsia="Times New Roman" w:hAnsi="Calibri" w:cs="Calibri"/>
                <w:b/>
                <w:sz w:val="20"/>
                <w:szCs w:val="20"/>
              </w:rPr>
              <w:t>Casos de colusión.</w:t>
            </w:r>
          </w:p>
          <w:p w14:paraId="223632F9" w14:textId="77777777" w:rsidR="00F436C4" w:rsidRPr="00F436C4" w:rsidRDefault="00F436C4" w:rsidP="00126AC2">
            <w:pPr>
              <w:numPr>
                <w:ilvl w:val="0"/>
                <w:numId w:val="6"/>
              </w:numP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436C4">
              <w:rPr>
                <w:rFonts w:ascii="Calibri" w:eastAsia="Times New Roman" w:hAnsi="Calibri" w:cs="Calibri"/>
                <w:b/>
                <w:sz w:val="20"/>
                <w:szCs w:val="20"/>
              </w:rPr>
              <w:t>Externalidades negativas.</w:t>
            </w:r>
          </w:p>
          <w:p w14:paraId="144E2EC3" w14:textId="77777777" w:rsidR="00F436C4" w:rsidRPr="00F436C4" w:rsidRDefault="00F436C4" w:rsidP="00F436C4">
            <w:pP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F436C4">
              <w:rPr>
                <w:rFonts w:ascii="Calibri" w:eastAsia="Times New Roman" w:hAnsi="Calibri" w:cs="Calibri"/>
                <w:bCs/>
                <w:sz w:val="20"/>
                <w:szCs w:val="20"/>
              </w:rPr>
              <w:t>(indique las fuentes de información)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49A14" w14:textId="77777777" w:rsidR="00F436C4" w:rsidRPr="00F436C4" w:rsidRDefault="00F436C4" w:rsidP="00F43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bCs/>
                <w:sz w:val="20"/>
                <w:szCs w:val="20"/>
                <w:highlight w:val="yellow"/>
              </w:rPr>
            </w:pPr>
          </w:p>
        </w:tc>
      </w:tr>
    </w:tbl>
    <w:p w14:paraId="03DB4B81" w14:textId="77777777" w:rsidR="00F436C4" w:rsidRPr="00F436C4" w:rsidRDefault="00F436C4" w:rsidP="00F436C4">
      <w:pPr>
        <w:ind w:hanging="2"/>
        <w:rPr>
          <w:rFonts w:ascii="Calibri" w:eastAsia="Times New Roman" w:hAnsi="Calibri" w:cs="Calibri"/>
          <w:bCs/>
          <w:sz w:val="20"/>
          <w:szCs w:val="20"/>
          <w:highlight w:val="yellow"/>
        </w:rPr>
      </w:pPr>
    </w:p>
    <w:p w14:paraId="0EEC38E2" w14:textId="12BC1CC4" w:rsidR="00F436C4" w:rsidRDefault="00F436C4" w:rsidP="00F436C4">
      <w:pPr>
        <w:ind w:hanging="2"/>
        <w:rPr>
          <w:rFonts w:ascii="Calibri" w:eastAsia="Times New Roman" w:hAnsi="Calibri" w:cs="Calibri"/>
          <w:bCs/>
          <w:sz w:val="20"/>
          <w:szCs w:val="20"/>
          <w:highlight w:val="yellow"/>
        </w:rPr>
      </w:pPr>
    </w:p>
    <w:p w14:paraId="55A837A2" w14:textId="316B370A" w:rsidR="00F436C4" w:rsidRDefault="00F436C4" w:rsidP="00F436C4">
      <w:pPr>
        <w:ind w:hanging="2"/>
        <w:rPr>
          <w:rFonts w:ascii="Calibri" w:eastAsia="Times New Roman" w:hAnsi="Calibri" w:cs="Calibri"/>
          <w:bCs/>
          <w:sz w:val="20"/>
          <w:szCs w:val="20"/>
          <w:highlight w:val="yellow"/>
        </w:rPr>
      </w:pPr>
    </w:p>
    <w:p w14:paraId="792B57C4" w14:textId="0ED2F1F1" w:rsidR="00F436C4" w:rsidRDefault="00F436C4" w:rsidP="00F436C4">
      <w:pPr>
        <w:ind w:hanging="2"/>
        <w:rPr>
          <w:rFonts w:ascii="Calibri" w:eastAsia="Times New Roman" w:hAnsi="Calibri" w:cs="Calibri"/>
          <w:bCs/>
          <w:sz w:val="20"/>
          <w:szCs w:val="20"/>
          <w:highlight w:val="yellow"/>
        </w:rPr>
      </w:pPr>
    </w:p>
    <w:p w14:paraId="4D986837" w14:textId="6AE2F2A0" w:rsidR="00F436C4" w:rsidRDefault="00F436C4" w:rsidP="00F436C4">
      <w:pPr>
        <w:ind w:hanging="2"/>
        <w:rPr>
          <w:rFonts w:ascii="Calibri" w:eastAsia="Times New Roman" w:hAnsi="Calibri" w:cs="Calibri"/>
          <w:bCs/>
          <w:sz w:val="20"/>
          <w:szCs w:val="20"/>
          <w:highlight w:val="yellow"/>
        </w:rPr>
      </w:pPr>
    </w:p>
    <w:p w14:paraId="1F82CC81" w14:textId="77EC2563" w:rsidR="00F436C4" w:rsidRDefault="00F436C4" w:rsidP="00F436C4">
      <w:pPr>
        <w:ind w:hanging="2"/>
        <w:rPr>
          <w:rFonts w:ascii="Calibri" w:eastAsia="Times New Roman" w:hAnsi="Calibri" w:cs="Calibri"/>
          <w:bCs/>
          <w:sz w:val="20"/>
          <w:szCs w:val="20"/>
          <w:highlight w:val="yellow"/>
        </w:rPr>
      </w:pPr>
    </w:p>
    <w:p w14:paraId="39632D78" w14:textId="2CD41AA7" w:rsidR="00F436C4" w:rsidRDefault="00F436C4" w:rsidP="00F436C4">
      <w:pPr>
        <w:ind w:hanging="2"/>
        <w:rPr>
          <w:rFonts w:ascii="Calibri" w:eastAsia="Times New Roman" w:hAnsi="Calibri" w:cs="Calibri"/>
          <w:bCs/>
          <w:sz w:val="20"/>
          <w:szCs w:val="20"/>
          <w:highlight w:val="yellow"/>
        </w:rPr>
      </w:pPr>
    </w:p>
    <w:p w14:paraId="600F4C23" w14:textId="45E8C1E4" w:rsidR="00F436C4" w:rsidRDefault="00F436C4" w:rsidP="00F436C4">
      <w:pPr>
        <w:ind w:hanging="2"/>
        <w:rPr>
          <w:rFonts w:ascii="Calibri" w:eastAsia="Times New Roman" w:hAnsi="Calibri" w:cs="Calibri"/>
          <w:bCs/>
          <w:sz w:val="20"/>
          <w:szCs w:val="20"/>
          <w:highlight w:val="yellow"/>
        </w:rPr>
      </w:pPr>
    </w:p>
    <w:p w14:paraId="0D63263E" w14:textId="2FBEC6E8" w:rsidR="00F436C4" w:rsidRDefault="00F436C4" w:rsidP="00F436C4">
      <w:pPr>
        <w:ind w:hanging="2"/>
        <w:rPr>
          <w:rFonts w:ascii="Calibri" w:eastAsia="Times New Roman" w:hAnsi="Calibri" w:cs="Calibri"/>
          <w:bCs/>
          <w:sz w:val="20"/>
          <w:szCs w:val="20"/>
          <w:highlight w:val="yellow"/>
        </w:rPr>
      </w:pPr>
    </w:p>
    <w:p w14:paraId="44E17677" w14:textId="188A9850" w:rsidR="00F436C4" w:rsidRDefault="00F436C4" w:rsidP="00F436C4">
      <w:pPr>
        <w:ind w:hanging="2"/>
        <w:rPr>
          <w:rFonts w:ascii="Calibri" w:eastAsia="Times New Roman" w:hAnsi="Calibri" w:cs="Calibri"/>
          <w:bCs/>
          <w:sz w:val="20"/>
          <w:szCs w:val="20"/>
          <w:highlight w:val="yellow"/>
        </w:rPr>
      </w:pPr>
    </w:p>
    <w:p w14:paraId="1801E9D1" w14:textId="77777777" w:rsidR="00F436C4" w:rsidRPr="00F436C4" w:rsidRDefault="00F436C4" w:rsidP="00F436C4">
      <w:pPr>
        <w:ind w:hanging="2"/>
        <w:rPr>
          <w:rFonts w:ascii="Calibri" w:eastAsia="Times New Roman" w:hAnsi="Calibri" w:cs="Calibri"/>
          <w:bCs/>
          <w:sz w:val="20"/>
          <w:szCs w:val="20"/>
          <w:highlight w:val="yellow"/>
        </w:rPr>
      </w:pPr>
    </w:p>
    <w:p w14:paraId="174EDF3D" w14:textId="1C73A59C" w:rsidR="00F436C4" w:rsidRPr="00F436C4" w:rsidRDefault="00F436C4" w:rsidP="00F436C4">
      <w:pPr>
        <w:pStyle w:val="Ttulo1"/>
        <w:jc w:val="left"/>
        <w:rPr>
          <w:rFonts w:ascii="Calibri" w:hAnsi="Calibri" w:cs="Calibri"/>
          <w:sz w:val="20"/>
          <w:szCs w:val="20"/>
        </w:rPr>
      </w:pPr>
      <w:bookmarkStart w:id="3" w:name="_m6l9i37has9a" w:colFirst="0" w:colLast="0"/>
      <w:bookmarkEnd w:id="3"/>
      <w:r w:rsidRPr="00F436C4">
        <w:rPr>
          <w:rFonts w:ascii="Calibri" w:hAnsi="Calibri" w:cs="Calibri"/>
          <w:sz w:val="20"/>
          <w:szCs w:val="20"/>
        </w:rPr>
        <w:lastRenderedPageBreak/>
        <w:t>ANEXO 4. MARCO TEÓRICO DE LA INVESTIGACIÓN AUTÉNTICA</w:t>
      </w:r>
    </w:p>
    <w:p w14:paraId="47D6F649" w14:textId="1BA50B5F" w:rsidR="00F436C4" w:rsidRDefault="00F436C4" w:rsidP="00F436C4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  <w:r w:rsidRPr="00F436C4">
        <w:rPr>
          <w:rFonts w:ascii="Calibri" w:eastAsia="Times New Roman" w:hAnsi="Calibri" w:cs="Calibri"/>
          <w:bCs/>
          <w:sz w:val="20"/>
          <w:szCs w:val="20"/>
        </w:rPr>
        <w:t>4 h pedagógicas aprox.</w:t>
      </w:r>
    </w:p>
    <w:p w14:paraId="25B1E9BF" w14:textId="77777777" w:rsidR="00F436C4" w:rsidRPr="00F436C4" w:rsidRDefault="00F436C4" w:rsidP="00F436C4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tbl>
      <w:tblPr>
        <w:tblW w:w="907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86"/>
        <w:gridCol w:w="5386"/>
      </w:tblGrid>
      <w:tr w:rsidR="00F436C4" w:rsidRPr="00F436C4" w14:paraId="3187739B" w14:textId="77777777" w:rsidTr="00F436C4"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3212B" w14:textId="4D23F615" w:rsidR="00F436C4" w:rsidRPr="00F436C4" w:rsidRDefault="00F436C4" w:rsidP="00F436C4">
            <w:pPr>
              <w:widowControl w:val="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F436C4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Definan una </w:t>
            </w:r>
            <w:r w:rsidRPr="00F436C4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</w:rPr>
              <w:t>problemática económica doméstica</w:t>
            </w:r>
            <w:r w:rsidRPr="00F436C4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que les afecte a todas y todos de manera relevante en su cotidiano.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C2F83" w14:textId="77777777" w:rsidR="00F436C4" w:rsidRPr="00F436C4" w:rsidRDefault="00F436C4" w:rsidP="00F436C4">
            <w:pPr>
              <w:widowControl w:val="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F436C4">
              <w:rPr>
                <w:rFonts w:ascii="Calibri" w:eastAsia="Times New Roman" w:hAnsi="Calibri" w:cs="Calibri"/>
                <w:bCs/>
                <w:sz w:val="20"/>
                <w:szCs w:val="20"/>
              </w:rPr>
              <w:t>En 100 palabras describan su problemática aquí.</w:t>
            </w:r>
          </w:p>
        </w:tc>
      </w:tr>
      <w:tr w:rsidR="00F436C4" w:rsidRPr="00F436C4" w14:paraId="250ACB29" w14:textId="77777777" w:rsidTr="00F436C4"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AD1EF" w14:textId="77777777" w:rsidR="00F436C4" w:rsidRPr="00F436C4" w:rsidRDefault="00F436C4" w:rsidP="00F436C4">
            <w:pPr>
              <w:widowControl w:val="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F436C4">
              <w:rPr>
                <w:rFonts w:ascii="Calibri" w:eastAsia="Times New Roman" w:hAnsi="Calibri" w:cs="Calibri"/>
                <w:bCs/>
                <w:sz w:val="20"/>
                <w:szCs w:val="20"/>
              </w:rPr>
              <w:t>Identifiquen los elementos teóricos que necesitan profundizar para fundamentar el estudio de su problemática.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48263" w14:textId="77777777" w:rsidR="00F436C4" w:rsidRPr="00F436C4" w:rsidRDefault="00F436C4" w:rsidP="00F436C4">
            <w:pPr>
              <w:widowControl w:val="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</w:tr>
      <w:tr w:rsidR="00F436C4" w:rsidRPr="00F436C4" w14:paraId="3B4F7A37" w14:textId="77777777" w:rsidTr="00F436C4">
        <w:trPr>
          <w:trHeight w:val="420"/>
        </w:trPr>
        <w:tc>
          <w:tcPr>
            <w:tcW w:w="368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0AA68" w14:textId="77777777" w:rsidR="00F436C4" w:rsidRPr="00F436C4" w:rsidRDefault="00F436C4" w:rsidP="00F436C4">
            <w:pPr>
              <w:widowControl w:val="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F436C4">
              <w:rPr>
                <w:rFonts w:ascii="Calibri" w:eastAsia="Times New Roman" w:hAnsi="Calibri" w:cs="Calibri"/>
                <w:bCs/>
                <w:sz w:val="20"/>
                <w:szCs w:val="20"/>
              </w:rPr>
              <w:t>Definan 3 variables secundarias que les ayuden al análisis de su problemática.</w:t>
            </w:r>
          </w:p>
          <w:p w14:paraId="423613D6" w14:textId="77777777" w:rsidR="00F436C4" w:rsidRPr="00F436C4" w:rsidRDefault="00F436C4" w:rsidP="00F436C4">
            <w:pPr>
              <w:widowControl w:val="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3D5D8" w14:textId="77777777" w:rsidR="00F436C4" w:rsidRPr="00F436C4" w:rsidRDefault="00F436C4" w:rsidP="00F436C4">
            <w:pPr>
              <w:widowControl w:val="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F436C4">
              <w:rPr>
                <w:rFonts w:ascii="Calibri" w:eastAsia="Times New Roman" w:hAnsi="Calibri" w:cs="Calibri"/>
                <w:bCs/>
                <w:sz w:val="20"/>
                <w:szCs w:val="20"/>
              </w:rPr>
              <w:t>Variable 1</w:t>
            </w:r>
          </w:p>
        </w:tc>
      </w:tr>
      <w:tr w:rsidR="00F436C4" w:rsidRPr="00F436C4" w14:paraId="65E7EE25" w14:textId="77777777" w:rsidTr="00F436C4">
        <w:trPr>
          <w:trHeight w:val="420"/>
        </w:trPr>
        <w:tc>
          <w:tcPr>
            <w:tcW w:w="368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0530A" w14:textId="77777777" w:rsidR="00F436C4" w:rsidRPr="00F436C4" w:rsidRDefault="00F436C4" w:rsidP="00F436C4">
            <w:pPr>
              <w:widowControl w:val="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E9646" w14:textId="77777777" w:rsidR="00F436C4" w:rsidRPr="00F436C4" w:rsidRDefault="00F436C4" w:rsidP="00F436C4">
            <w:pPr>
              <w:widowControl w:val="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F436C4">
              <w:rPr>
                <w:rFonts w:ascii="Calibri" w:eastAsia="Times New Roman" w:hAnsi="Calibri" w:cs="Calibri"/>
                <w:bCs/>
                <w:sz w:val="20"/>
                <w:szCs w:val="20"/>
              </w:rPr>
              <w:t>Variable 2</w:t>
            </w:r>
          </w:p>
        </w:tc>
      </w:tr>
      <w:tr w:rsidR="00F436C4" w:rsidRPr="00F436C4" w14:paraId="3D295144" w14:textId="77777777" w:rsidTr="00F436C4">
        <w:trPr>
          <w:trHeight w:val="420"/>
        </w:trPr>
        <w:tc>
          <w:tcPr>
            <w:tcW w:w="368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7DECE" w14:textId="77777777" w:rsidR="00F436C4" w:rsidRPr="00F436C4" w:rsidRDefault="00F436C4" w:rsidP="00F436C4">
            <w:pPr>
              <w:widowControl w:val="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B44BF" w14:textId="77777777" w:rsidR="00F436C4" w:rsidRPr="00F436C4" w:rsidRDefault="00F436C4" w:rsidP="00F436C4">
            <w:pPr>
              <w:widowControl w:val="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F436C4">
              <w:rPr>
                <w:rFonts w:ascii="Calibri" w:eastAsia="Times New Roman" w:hAnsi="Calibri" w:cs="Calibri"/>
                <w:bCs/>
                <w:sz w:val="20"/>
                <w:szCs w:val="20"/>
              </w:rPr>
              <w:t>Variable 3</w:t>
            </w:r>
          </w:p>
        </w:tc>
      </w:tr>
      <w:tr w:rsidR="00F436C4" w:rsidRPr="00F436C4" w14:paraId="489EF947" w14:textId="77777777" w:rsidTr="00F436C4"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F7D89" w14:textId="77777777" w:rsidR="00F436C4" w:rsidRPr="00F436C4" w:rsidRDefault="00F436C4" w:rsidP="00F436C4">
            <w:pPr>
              <w:widowControl w:val="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F436C4">
              <w:rPr>
                <w:rFonts w:ascii="Calibri" w:eastAsia="Times New Roman" w:hAnsi="Calibri" w:cs="Calibri"/>
                <w:bCs/>
                <w:sz w:val="20"/>
                <w:szCs w:val="20"/>
              </w:rPr>
              <w:t>¿Cuál es la propuesta económica que permite solucionar su problemática?</w:t>
            </w:r>
          </w:p>
          <w:p w14:paraId="541FD6D2" w14:textId="77777777" w:rsidR="00F436C4" w:rsidRPr="00F436C4" w:rsidRDefault="00F436C4" w:rsidP="00F436C4">
            <w:pPr>
              <w:widowControl w:val="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F436C4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Expliquen y justifiquen teóricamente su respuesta.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11F69" w14:textId="77777777" w:rsidR="00F436C4" w:rsidRPr="00F436C4" w:rsidRDefault="00F436C4" w:rsidP="00F436C4">
            <w:pPr>
              <w:widowControl w:val="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F436C4">
              <w:rPr>
                <w:rFonts w:ascii="Calibri" w:eastAsia="Times New Roman" w:hAnsi="Calibri" w:cs="Calibri"/>
                <w:bCs/>
                <w:sz w:val="20"/>
                <w:szCs w:val="20"/>
              </w:rPr>
              <w:t>En 300 palabras describan su propuesta económica aquí.</w:t>
            </w:r>
          </w:p>
        </w:tc>
      </w:tr>
      <w:tr w:rsidR="00F436C4" w:rsidRPr="00F436C4" w14:paraId="0FFB5FEB" w14:textId="77777777" w:rsidTr="00F436C4">
        <w:trPr>
          <w:trHeight w:val="420"/>
        </w:trPr>
        <w:tc>
          <w:tcPr>
            <w:tcW w:w="368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DF57B" w14:textId="77777777" w:rsidR="00F436C4" w:rsidRPr="00F436C4" w:rsidRDefault="00F436C4" w:rsidP="00F436C4">
            <w:pPr>
              <w:widowControl w:val="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F436C4">
              <w:rPr>
                <w:rFonts w:ascii="Calibri" w:eastAsia="Times New Roman" w:hAnsi="Calibri" w:cs="Calibri"/>
                <w:bCs/>
                <w:sz w:val="20"/>
                <w:szCs w:val="20"/>
              </w:rPr>
              <w:t>Su propuesta ¿De qué manera aborda cada una de las variables secundarias de la problemática? Expliquen y justifiquen teóricamente sus respuestas.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F3D9D" w14:textId="77777777" w:rsidR="00F436C4" w:rsidRPr="00F436C4" w:rsidRDefault="00F436C4" w:rsidP="00F436C4">
            <w:pPr>
              <w:widowControl w:val="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F436C4">
              <w:rPr>
                <w:rFonts w:ascii="Calibri" w:eastAsia="Times New Roman" w:hAnsi="Calibri" w:cs="Calibri"/>
                <w:bCs/>
                <w:sz w:val="20"/>
                <w:szCs w:val="20"/>
              </w:rPr>
              <w:t>Variable 1</w:t>
            </w:r>
          </w:p>
        </w:tc>
      </w:tr>
      <w:tr w:rsidR="00F436C4" w:rsidRPr="00F436C4" w14:paraId="167E7B6E" w14:textId="77777777" w:rsidTr="00F436C4">
        <w:trPr>
          <w:trHeight w:val="420"/>
        </w:trPr>
        <w:tc>
          <w:tcPr>
            <w:tcW w:w="368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B7078" w14:textId="77777777" w:rsidR="00F436C4" w:rsidRPr="00F436C4" w:rsidRDefault="00F436C4" w:rsidP="00F436C4">
            <w:pPr>
              <w:widowControl w:val="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68AFB" w14:textId="77777777" w:rsidR="00F436C4" w:rsidRPr="00F436C4" w:rsidRDefault="00F436C4" w:rsidP="00F436C4">
            <w:pPr>
              <w:widowControl w:val="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F436C4">
              <w:rPr>
                <w:rFonts w:ascii="Calibri" w:eastAsia="Times New Roman" w:hAnsi="Calibri" w:cs="Calibri"/>
                <w:bCs/>
                <w:sz w:val="20"/>
                <w:szCs w:val="20"/>
              </w:rPr>
              <w:t>Variable 2</w:t>
            </w:r>
          </w:p>
        </w:tc>
      </w:tr>
      <w:tr w:rsidR="00F436C4" w:rsidRPr="00F436C4" w14:paraId="7F65289F" w14:textId="77777777" w:rsidTr="00F436C4">
        <w:trPr>
          <w:trHeight w:val="420"/>
        </w:trPr>
        <w:tc>
          <w:tcPr>
            <w:tcW w:w="368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1DFF0" w14:textId="77777777" w:rsidR="00F436C4" w:rsidRPr="00F436C4" w:rsidRDefault="00F436C4" w:rsidP="00F436C4">
            <w:pPr>
              <w:widowControl w:val="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8BDC7" w14:textId="77777777" w:rsidR="00F436C4" w:rsidRPr="00F436C4" w:rsidRDefault="00F436C4" w:rsidP="00F436C4">
            <w:pPr>
              <w:widowControl w:val="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F436C4">
              <w:rPr>
                <w:rFonts w:ascii="Calibri" w:eastAsia="Times New Roman" w:hAnsi="Calibri" w:cs="Calibri"/>
                <w:bCs/>
                <w:sz w:val="20"/>
                <w:szCs w:val="20"/>
              </w:rPr>
              <w:t>Variable 3</w:t>
            </w:r>
          </w:p>
        </w:tc>
      </w:tr>
      <w:tr w:rsidR="00F436C4" w:rsidRPr="00F436C4" w14:paraId="3A8B3ECC" w14:textId="77777777" w:rsidTr="00F436C4"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457D7" w14:textId="77777777" w:rsidR="00F436C4" w:rsidRPr="00F436C4" w:rsidRDefault="00F436C4" w:rsidP="00F436C4">
            <w:pPr>
              <w:widowControl w:val="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F436C4">
              <w:rPr>
                <w:rFonts w:ascii="Calibri" w:eastAsia="Times New Roman" w:hAnsi="Calibri" w:cs="Calibri"/>
                <w:bCs/>
                <w:sz w:val="20"/>
                <w:szCs w:val="20"/>
              </w:rPr>
              <w:t>A partir de la retroalimentación:</w:t>
            </w:r>
          </w:p>
          <w:p w14:paraId="7B3ACB83" w14:textId="77777777" w:rsidR="00F436C4" w:rsidRPr="00F436C4" w:rsidRDefault="00F436C4" w:rsidP="00F436C4">
            <w:pPr>
              <w:widowControl w:val="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F436C4">
              <w:rPr>
                <w:rFonts w:ascii="Calibri" w:eastAsia="Times New Roman" w:hAnsi="Calibri" w:cs="Calibri"/>
                <w:bCs/>
                <w:sz w:val="20"/>
                <w:szCs w:val="20"/>
              </w:rPr>
              <w:t>¿Cuáles son las mejoras que deben hacer a su propuesta?</w:t>
            </w:r>
          </w:p>
          <w:p w14:paraId="199E5CD3" w14:textId="77777777" w:rsidR="00F436C4" w:rsidRPr="00F436C4" w:rsidRDefault="00F436C4" w:rsidP="00F436C4">
            <w:pPr>
              <w:widowControl w:val="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F436C4">
              <w:rPr>
                <w:rFonts w:ascii="Calibri" w:eastAsia="Times New Roman" w:hAnsi="Calibri" w:cs="Calibri"/>
                <w:bCs/>
                <w:sz w:val="20"/>
                <w:szCs w:val="20"/>
              </w:rPr>
              <w:t>Expliquen y justifiquen teóricamente sus respuestas.</w:t>
            </w:r>
          </w:p>
        </w:tc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BC46B" w14:textId="77777777" w:rsidR="00F436C4" w:rsidRPr="00F436C4" w:rsidRDefault="00F436C4" w:rsidP="00F436C4">
            <w:pPr>
              <w:widowControl w:val="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</w:tr>
    </w:tbl>
    <w:p w14:paraId="0AF4F0C1" w14:textId="77777777" w:rsidR="00F436C4" w:rsidRPr="00F436C4" w:rsidRDefault="00F436C4" w:rsidP="00F436C4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71C4CB04" w14:textId="77777777" w:rsidR="00F436C4" w:rsidRPr="00F436C4" w:rsidRDefault="00F436C4" w:rsidP="00F436C4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25AD4D6B" w14:textId="77777777" w:rsidR="00F436C4" w:rsidRPr="00F436C4" w:rsidRDefault="00F436C4" w:rsidP="00F436C4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047FCA2E" w14:textId="77777777" w:rsidR="00F436C4" w:rsidRPr="00F436C4" w:rsidRDefault="00F436C4" w:rsidP="00F436C4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357C050D" w14:textId="77777777" w:rsidR="00F436C4" w:rsidRPr="00F436C4" w:rsidRDefault="00F436C4" w:rsidP="00F436C4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71DAA25B" w14:textId="77777777" w:rsidR="00F436C4" w:rsidRPr="00F436C4" w:rsidRDefault="00F436C4" w:rsidP="00F436C4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6B9366B5" w14:textId="371C788A" w:rsidR="00F436C4" w:rsidRDefault="00F436C4" w:rsidP="00F436C4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5A4911CF" w14:textId="403D1D92" w:rsidR="00F436C4" w:rsidRDefault="00F436C4" w:rsidP="00F436C4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03A44F0C" w14:textId="51792D24" w:rsidR="00F436C4" w:rsidRDefault="00F436C4" w:rsidP="00F436C4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30C5973E" w14:textId="77777777" w:rsidR="00F436C4" w:rsidRPr="00F436C4" w:rsidRDefault="00F436C4" w:rsidP="00F436C4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10D80C18" w14:textId="77777777" w:rsidR="00F436C4" w:rsidRPr="00F436C4" w:rsidRDefault="00F436C4" w:rsidP="00F436C4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4B549C35" w14:textId="27480535" w:rsidR="00F436C4" w:rsidRPr="00F436C4" w:rsidRDefault="00F436C4" w:rsidP="00F436C4">
      <w:pPr>
        <w:pStyle w:val="Ttulo1"/>
        <w:jc w:val="left"/>
        <w:rPr>
          <w:rFonts w:ascii="Calibri" w:hAnsi="Calibri" w:cs="Calibri"/>
          <w:sz w:val="20"/>
          <w:szCs w:val="20"/>
        </w:rPr>
      </w:pPr>
      <w:bookmarkStart w:id="4" w:name="_kiqul6hxx2in" w:colFirst="0" w:colLast="0"/>
      <w:bookmarkEnd w:id="4"/>
      <w:r w:rsidRPr="00F436C4">
        <w:rPr>
          <w:rFonts w:ascii="Calibri" w:hAnsi="Calibri" w:cs="Calibri"/>
          <w:sz w:val="20"/>
          <w:szCs w:val="20"/>
        </w:rPr>
        <w:lastRenderedPageBreak/>
        <w:t>ANEXO 5. TABLA PARA EVALUACIÓN DE LA PROPUESTA</w:t>
      </w:r>
    </w:p>
    <w:p w14:paraId="07F96C88" w14:textId="77777777" w:rsidR="00F436C4" w:rsidRPr="00F436C4" w:rsidRDefault="00F436C4" w:rsidP="00F436C4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  <w:r w:rsidRPr="00F436C4">
        <w:rPr>
          <w:rFonts w:ascii="Calibri" w:eastAsia="Times New Roman" w:hAnsi="Calibri" w:cs="Calibri"/>
          <w:bCs/>
          <w:sz w:val="20"/>
          <w:szCs w:val="20"/>
        </w:rPr>
        <w:t>2 h pedagógicas aprox.</w:t>
      </w:r>
    </w:p>
    <w:p w14:paraId="06C557A1" w14:textId="77777777" w:rsidR="00F436C4" w:rsidRPr="00F436C4" w:rsidRDefault="00F436C4" w:rsidP="00F436C4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5BBF7422" w14:textId="72165280" w:rsidR="00F436C4" w:rsidRDefault="00F436C4" w:rsidP="00F436C4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  <w:r w:rsidRPr="00F436C4">
        <w:rPr>
          <w:rFonts w:ascii="Calibri" w:eastAsia="Times New Roman" w:hAnsi="Calibri" w:cs="Calibri"/>
          <w:bCs/>
          <w:sz w:val="20"/>
          <w:szCs w:val="20"/>
        </w:rPr>
        <w:t>L</w:t>
      </w:r>
      <w:r w:rsidR="00D02454">
        <w:rPr>
          <w:rFonts w:ascii="Calibri" w:eastAsia="Times New Roman" w:hAnsi="Calibri" w:cs="Calibri"/>
          <w:bCs/>
          <w:sz w:val="20"/>
          <w:szCs w:val="20"/>
        </w:rPr>
        <w:t>as y lo</w:t>
      </w:r>
      <w:r w:rsidRPr="00F436C4">
        <w:rPr>
          <w:rFonts w:ascii="Calibri" w:eastAsia="Times New Roman" w:hAnsi="Calibri" w:cs="Calibri"/>
          <w:bCs/>
          <w:sz w:val="20"/>
          <w:szCs w:val="20"/>
        </w:rPr>
        <w:t>s estudiantes, en equipo, dialogan sobre la problemática económica doméstica que determinaron, estudiaron y sobre la solución que propusieron en equipo.</w:t>
      </w:r>
    </w:p>
    <w:p w14:paraId="45BAF95D" w14:textId="77777777" w:rsidR="00F436C4" w:rsidRPr="00F436C4" w:rsidRDefault="00F436C4" w:rsidP="00F436C4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tbl>
      <w:tblPr>
        <w:tblW w:w="8931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2"/>
        <w:gridCol w:w="3118"/>
        <w:gridCol w:w="3261"/>
      </w:tblGrid>
      <w:tr w:rsidR="00F436C4" w:rsidRPr="00F436C4" w14:paraId="58FD53CF" w14:textId="77777777" w:rsidTr="00F436C4"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7227A" w14:textId="77777777" w:rsidR="00F436C4" w:rsidRPr="00F436C4" w:rsidRDefault="00F436C4" w:rsidP="00F436C4">
            <w:pPr>
              <w:widowControl w:val="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29244" w14:textId="77777777" w:rsidR="00F436C4" w:rsidRPr="00F436C4" w:rsidRDefault="00F436C4" w:rsidP="00F436C4">
            <w:pPr>
              <w:widowControl w:val="0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436C4">
              <w:rPr>
                <w:rFonts w:ascii="Calibri" w:eastAsia="Times New Roman" w:hAnsi="Calibri" w:cs="Calibri"/>
                <w:b/>
                <w:sz w:val="20"/>
                <w:szCs w:val="20"/>
              </w:rPr>
              <w:t>¿QUÉ ESTAMOS HACIENDO BIEN?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1FC6B" w14:textId="77777777" w:rsidR="00F436C4" w:rsidRPr="00F436C4" w:rsidRDefault="00F436C4" w:rsidP="00F436C4">
            <w:pPr>
              <w:widowControl w:val="0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436C4">
              <w:rPr>
                <w:rFonts w:ascii="Calibri" w:eastAsia="Times New Roman" w:hAnsi="Calibri" w:cs="Calibri"/>
                <w:b/>
                <w:sz w:val="20"/>
                <w:szCs w:val="20"/>
              </w:rPr>
              <w:t>¿QUÉ DEBEMOS MEJORAR?</w:t>
            </w:r>
          </w:p>
        </w:tc>
      </w:tr>
      <w:tr w:rsidR="00F436C4" w:rsidRPr="00F436C4" w14:paraId="34F8E5D1" w14:textId="77777777" w:rsidTr="00F436C4"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51C38" w14:textId="77777777" w:rsidR="00F436C4" w:rsidRPr="00F436C4" w:rsidRDefault="00F436C4" w:rsidP="00F436C4">
            <w:pPr>
              <w:widowControl w:val="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F436C4">
              <w:rPr>
                <w:rFonts w:ascii="Calibri" w:eastAsia="Times New Roman" w:hAnsi="Calibri" w:cs="Calibri"/>
                <w:bCs/>
                <w:sz w:val="20"/>
                <w:szCs w:val="20"/>
              </w:rPr>
              <w:t>Sobre nuestra problemática.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85906" w14:textId="77777777" w:rsidR="00F436C4" w:rsidRPr="00F436C4" w:rsidRDefault="00F436C4" w:rsidP="00F436C4">
            <w:pPr>
              <w:widowControl w:val="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C1C5D" w14:textId="77777777" w:rsidR="00F436C4" w:rsidRPr="00F436C4" w:rsidRDefault="00F436C4" w:rsidP="00F436C4">
            <w:pPr>
              <w:widowControl w:val="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</w:tr>
      <w:tr w:rsidR="00F436C4" w:rsidRPr="00F436C4" w14:paraId="17D6B378" w14:textId="77777777" w:rsidTr="00F436C4"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54816" w14:textId="77777777" w:rsidR="00F436C4" w:rsidRPr="00F436C4" w:rsidRDefault="00F436C4" w:rsidP="00F436C4">
            <w:pPr>
              <w:widowControl w:val="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F436C4">
              <w:rPr>
                <w:rFonts w:ascii="Calibri" w:eastAsia="Times New Roman" w:hAnsi="Calibri" w:cs="Calibri"/>
                <w:bCs/>
                <w:sz w:val="20"/>
                <w:szCs w:val="20"/>
              </w:rPr>
              <w:t>Sobre nuestra comprensión y uso de conceptos económicos.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B4092" w14:textId="77777777" w:rsidR="00F436C4" w:rsidRPr="00F436C4" w:rsidRDefault="00F436C4" w:rsidP="00F436C4">
            <w:pPr>
              <w:widowControl w:val="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8ECF2" w14:textId="77777777" w:rsidR="00F436C4" w:rsidRPr="00F436C4" w:rsidRDefault="00F436C4" w:rsidP="00F436C4">
            <w:pPr>
              <w:widowControl w:val="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</w:tr>
      <w:tr w:rsidR="00F436C4" w:rsidRPr="00F436C4" w14:paraId="7DEAD6B4" w14:textId="77777777" w:rsidTr="00F436C4"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FB4DF" w14:textId="77777777" w:rsidR="00F436C4" w:rsidRPr="00F436C4" w:rsidRDefault="00F436C4" w:rsidP="00F436C4">
            <w:pPr>
              <w:widowControl w:val="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F436C4">
              <w:rPr>
                <w:rFonts w:ascii="Calibri" w:eastAsia="Times New Roman" w:hAnsi="Calibri" w:cs="Calibri"/>
                <w:bCs/>
                <w:sz w:val="20"/>
                <w:szCs w:val="20"/>
              </w:rPr>
              <w:t>Sobre la comprensión del enfoque económico que escogimos para construir nuestra propuesta.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AA448" w14:textId="77777777" w:rsidR="00F436C4" w:rsidRPr="00F436C4" w:rsidRDefault="00F436C4" w:rsidP="00F436C4">
            <w:pPr>
              <w:widowControl w:val="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D2CC2" w14:textId="77777777" w:rsidR="00F436C4" w:rsidRPr="00F436C4" w:rsidRDefault="00F436C4" w:rsidP="00F436C4">
            <w:pPr>
              <w:widowControl w:val="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</w:tr>
      <w:tr w:rsidR="00F436C4" w:rsidRPr="00F436C4" w14:paraId="13D54602" w14:textId="77777777" w:rsidTr="00F436C4"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BBB7D" w14:textId="77777777" w:rsidR="00F436C4" w:rsidRPr="00F436C4" w:rsidRDefault="00F436C4" w:rsidP="00F436C4">
            <w:pPr>
              <w:widowControl w:val="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F436C4">
              <w:rPr>
                <w:rFonts w:ascii="Calibri" w:eastAsia="Times New Roman" w:hAnsi="Calibri" w:cs="Calibri"/>
                <w:bCs/>
                <w:sz w:val="20"/>
                <w:szCs w:val="20"/>
              </w:rPr>
              <w:t>Sobre el objetivo de nuestra propuesta.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48D3D" w14:textId="77777777" w:rsidR="00F436C4" w:rsidRPr="00F436C4" w:rsidRDefault="00F436C4" w:rsidP="00F436C4">
            <w:pPr>
              <w:widowControl w:val="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B4D68" w14:textId="77777777" w:rsidR="00F436C4" w:rsidRPr="00F436C4" w:rsidRDefault="00F436C4" w:rsidP="00F436C4">
            <w:pPr>
              <w:widowControl w:val="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</w:tr>
      <w:tr w:rsidR="00F436C4" w:rsidRPr="00F436C4" w14:paraId="03C4E4E8" w14:textId="77777777" w:rsidTr="00F436C4"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B692E" w14:textId="77777777" w:rsidR="00F436C4" w:rsidRPr="00F436C4" w:rsidRDefault="00F436C4" w:rsidP="00F436C4">
            <w:pPr>
              <w:widowControl w:val="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F436C4">
              <w:rPr>
                <w:rFonts w:ascii="Calibri" w:eastAsia="Times New Roman" w:hAnsi="Calibri" w:cs="Calibri"/>
                <w:bCs/>
                <w:sz w:val="20"/>
                <w:szCs w:val="20"/>
              </w:rPr>
              <w:t>Sobre la implementación real de nuestra propuesta (lo práctico)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EFB3B" w14:textId="77777777" w:rsidR="00F436C4" w:rsidRPr="00F436C4" w:rsidRDefault="00F436C4" w:rsidP="00F436C4">
            <w:pPr>
              <w:widowControl w:val="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8C11B" w14:textId="77777777" w:rsidR="00F436C4" w:rsidRPr="00F436C4" w:rsidRDefault="00F436C4" w:rsidP="00F436C4">
            <w:pPr>
              <w:widowControl w:val="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</w:tr>
    </w:tbl>
    <w:p w14:paraId="338E3F52" w14:textId="4413E549" w:rsidR="00F436C4" w:rsidRDefault="00F436C4" w:rsidP="00F436C4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4A4FF55D" w14:textId="7884D470" w:rsidR="00F436C4" w:rsidRDefault="00F436C4" w:rsidP="00F436C4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1AD6BCDC" w14:textId="3B17F440" w:rsidR="00F436C4" w:rsidRDefault="00F436C4" w:rsidP="00F436C4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21021B29" w14:textId="68D8BA8D" w:rsidR="00F436C4" w:rsidRDefault="00F436C4" w:rsidP="00F436C4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5D799813" w14:textId="1CCBFD7A" w:rsidR="00F436C4" w:rsidRDefault="00F436C4" w:rsidP="00F436C4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58C7EC5D" w14:textId="08C38AB9" w:rsidR="00F436C4" w:rsidRDefault="00F436C4" w:rsidP="00F436C4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50AD9401" w14:textId="2E13B811" w:rsidR="00F436C4" w:rsidRDefault="00F436C4" w:rsidP="00F436C4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45892583" w14:textId="3970FB6A" w:rsidR="00F436C4" w:rsidRDefault="00F436C4" w:rsidP="00F436C4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3E69EFC5" w14:textId="01201F61" w:rsidR="00F436C4" w:rsidRDefault="00F436C4" w:rsidP="00F436C4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4860724D" w14:textId="370DD84E" w:rsidR="00F436C4" w:rsidRDefault="00F436C4" w:rsidP="00F436C4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292FEF98" w14:textId="2F076A18" w:rsidR="00F436C4" w:rsidRDefault="00F436C4" w:rsidP="00F436C4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4A7DE652" w14:textId="5AF9BC31" w:rsidR="00F436C4" w:rsidRDefault="00F436C4" w:rsidP="00F436C4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39B58CED" w14:textId="04EC33DF" w:rsidR="00F436C4" w:rsidRDefault="00F436C4" w:rsidP="00F436C4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748EA855" w14:textId="1FDCB92B" w:rsidR="00F436C4" w:rsidRDefault="00F436C4" w:rsidP="00F436C4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71B87CDC" w14:textId="4D9B06BF" w:rsidR="00F436C4" w:rsidRDefault="00F436C4" w:rsidP="00F436C4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4F5EACEB" w14:textId="7E1CA3E9" w:rsidR="00F436C4" w:rsidRDefault="00F436C4" w:rsidP="00F436C4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2BC91B1B" w14:textId="5D219F37" w:rsidR="00F436C4" w:rsidRDefault="00F436C4" w:rsidP="00F436C4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6DE5FAF6" w14:textId="2AD9A47B" w:rsidR="00F436C4" w:rsidRDefault="00F436C4" w:rsidP="00F436C4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7A87D8EC" w14:textId="77777777" w:rsidR="00F436C4" w:rsidRPr="00F436C4" w:rsidRDefault="00F436C4" w:rsidP="00F436C4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731FF89D" w14:textId="77777777" w:rsidR="00F436C4" w:rsidRPr="00F436C4" w:rsidRDefault="00F436C4" w:rsidP="00F436C4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2C919858" w14:textId="4899D88F" w:rsidR="00F436C4" w:rsidRPr="00F436C4" w:rsidRDefault="00F436C4" w:rsidP="00F436C4">
      <w:pPr>
        <w:pStyle w:val="Ttulo1"/>
        <w:jc w:val="left"/>
        <w:rPr>
          <w:rFonts w:ascii="Calibri" w:hAnsi="Calibri" w:cs="Calibri"/>
          <w:sz w:val="20"/>
          <w:szCs w:val="20"/>
        </w:rPr>
      </w:pPr>
      <w:bookmarkStart w:id="5" w:name="_hrua8ma7sjkx" w:colFirst="0" w:colLast="0"/>
      <w:bookmarkEnd w:id="5"/>
      <w:r w:rsidRPr="00F436C4">
        <w:rPr>
          <w:rFonts w:ascii="Calibri" w:hAnsi="Calibri" w:cs="Calibri"/>
          <w:sz w:val="20"/>
          <w:szCs w:val="20"/>
        </w:rPr>
        <w:lastRenderedPageBreak/>
        <w:t>ANEXO 6. REGLAS DEL JUEGO</w:t>
      </w:r>
    </w:p>
    <w:p w14:paraId="688E44CE" w14:textId="5115C57B" w:rsidR="00F436C4" w:rsidRDefault="00F436C4" w:rsidP="00F436C4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  <w:r w:rsidRPr="00F436C4">
        <w:rPr>
          <w:rFonts w:ascii="Calibri" w:eastAsia="Times New Roman" w:hAnsi="Calibri" w:cs="Calibri"/>
          <w:bCs/>
          <w:sz w:val="20"/>
          <w:szCs w:val="20"/>
        </w:rPr>
        <w:t>3 h pedagógicas aprox.</w:t>
      </w:r>
    </w:p>
    <w:p w14:paraId="4B45F03A" w14:textId="594018A8" w:rsidR="00F436C4" w:rsidRDefault="00F436C4" w:rsidP="00F436C4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0AFEB7FB" w14:textId="3DEE26AA" w:rsidR="00F436C4" w:rsidRDefault="00F436C4" w:rsidP="00F436C4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  <w:r w:rsidRPr="00F436C4">
        <w:rPr>
          <w:rFonts w:ascii="Calibri" w:eastAsia="Times New Roman" w:hAnsi="Calibri" w:cs="Calibri"/>
          <w:bCs/>
          <w:sz w:val="20"/>
          <w:szCs w:val="20"/>
        </w:rPr>
        <w:t>Este juego es una propuesta que debe ser radicalmente diferente al conocido Monopoly o Gran Capital. El propósito es que</w:t>
      </w:r>
      <w:r w:rsidR="00D02454">
        <w:rPr>
          <w:rFonts w:ascii="Calibri" w:eastAsia="Times New Roman" w:hAnsi="Calibri" w:cs="Calibri"/>
          <w:bCs/>
          <w:sz w:val="20"/>
          <w:szCs w:val="20"/>
        </w:rPr>
        <w:t xml:space="preserve"> las y</w:t>
      </w:r>
      <w:r w:rsidRPr="00F436C4">
        <w:rPr>
          <w:rFonts w:ascii="Calibri" w:eastAsia="Times New Roman" w:hAnsi="Calibri" w:cs="Calibri"/>
          <w:bCs/>
          <w:sz w:val="20"/>
          <w:szCs w:val="20"/>
        </w:rPr>
        <w:t xml:space="preserve"> los estudiantes apliquen sus conocimientos sobre economía (macro y micro) e implementen sus propuestas de solución a situaciones simuladas en un juego.</w:t>
      </w:r>
    </w:p>
    <w:p w14:paraId="28A55B4E" w14:textId="77777777" w:rsidR="00F436C4" w:rsidRPr="00F436C4" w:rsidRDefault="00F436C4" w:rsidP="00F436C4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tbl>
      <w:tblPr>
        <w:tblW w:w="8931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2"/>
        <w:gridCol w:w="5529"/>
      </w:tblGrid>
      <w:tr w:rsidR="00F436C4" w:rsidRPr="00F436C4" w14:paraId="7AD007B8" w14:textId="77777777" w:rsidTr="00F436C4"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7C4C0" w14:textId="77777777" w:rsidR="00F436C4" w:rsidRPr="00F436C4" w:rsidRDefault="00F436C4" w:rsidP="00F436C4">
            <w:pPr>
              <w:widowControl w:val="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F436C4">
              <w:rPr>
                <w:rFonts w:ascii="Calibri" w:eastAsia="Times New Roman" w:hAnsi="Calibri" w:cs="Calibri"/>
                <w:bCs/>
                <w:sz w:val="20"/>
                <w:szCs w:val="20"/>
              </w:rPr>
              <w:t>¿Cuál es el objetivo del juego?</w:t>
            </w:r>
          </w:p>
          <w:p w14:paraId="4B73F874" w14:textId="77777777" w:rsidR="00F436C4" w:rsidRPr="00F436C4" w:rsidRDefault="00F436C4" w:rsidP="00126AC2">
            <w:pPr>
              <w:widowControl w:val="0"/>
              <w:numPr>
                <w:ilvl w:val="0"/>
                <w:numId w:val="7"/>
              </w:numPr>
              <w:ind w:left="326" w:hanging="284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F436C4">
              <w:rPr>
                <w:rFonts w:ascii="Calibri" w:eastAsia="Times New Roman" w:hAnsi="Calibri" w:cs="Calibri"/>
                <w:bCs/>
                <w:sz w:val="20"/>
                <w:szCs w:val="20"/>
              </w:rPr>
              <w:t>¿Cómo empieza el juego?</w:t>
            </w:r>
          </w:p>
          <w:p w14:paraId="3B0F59F9" w14:textId="77777777" w:rsidR="00F436C4" w:rsidRPr="00F436C4" w:rsidRDefault="00F436C4" w:rsidP="00126AC2">
            <w:pPr>
              <w:widowControl w:val="0"/>
              <w:numPr>
                <w:ilvl w:val="0"/>
                <w:numId w:val="7"/>
              </w:numPr>
              <w:ind w:left="326" w:hanging="284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F436C4">
              <w:rPr>
                <w:rFonts w:ascii="Calibri" w:eastAsia="Times New Roman" w:hAnsi="Calibri" w:cs="Calibri"/>
                <w:bCs/>
                <w:sz w:val="20"/>
                <w:szCs w:val="20"/>
              </w:rPr>
              <w:t>¿Cuándo termina el juego?</w:t>
            </w:r>
          </w:p>
          <w:p w14:paraId="56FB8B82" w14:textId="77777777" w:rsidR="00F436C4" w:rsidRPr="00F436C4" w:rsidRDefault="00F436C4" w:rsidP="00126AC2">
            <w:pPr>
              <w:widowControl w:val="0"/>
              <w:numPr>
                <w:ilvl w:val="0"/>
                <w:numId w:val="7"/>
              </w:numPr>
              <w:ind w:left="326" w:hanging="284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F436C4">
              <w:rPr>
                <w:rFonts w:ascii="Calibri" w:eastAsia="Times New Roman" w:hAnsi="Calibri" w:cs="Calibri"/>
                <w:bCs/>
                <w:sz w:val="20"/>
                <w:szCs w:val="20"/>
              </w:rPr>
              <w:t>¿Hay ganadores? ¿Cómo, quiénes, quién?</w:t>
            </w:r>
          </w:p>
        </w:tc>
        <w:tc>
          <w:tcPr>
            <w:tcW w:w="5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3E334" w14:textId="77777777" w:rsidR="00F436C4" w:rsidRPr="00F436C4" w:rsidRDefault="00F436C4" w:rsidP="00F436C4">
            <w:pPr>
              <w:widowControl w:val="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</w:tr>
      <w:tr w:rsidR="00F436C4" w:rsidRPr="00F436C4" w14:paraId="007417FD" w14:textId="77777777" w:rsidTr="00F436C4"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52923" w14:textId="77777777" w:rsidR="00F436C4" w:rsidRPr="00F436C4" w:rsidRDefault="00F436C4" w:rsidP="00F436C4">
            <w:pPr>
              <w:widowControl w:val="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F436C4">
              <w:rPr>
                <w:rFonts w:ascii="Calibri" w:eastAsia="Times New Roman" w:hAnsi="Calibri" w:cs="Calibri"/>
                <w:bCs/>
                <w:sz w:val="20"/>
                <w:szCs w:val="20"/>
              </w:rPr>
              <w:t>¿Alguien controla el sistema económico del juego? ¿Quién? Expliquen de qué manera ejerce el control.</w:t>
            </w:r>
          </w:p>
        </w:tc>
        <w:tc>
          <w:tcPr>
            <w:tcW w:w="5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7F0F7" w14:textId="77777777" w:rsidR="00F436C4" w:rsidRPr="00F436C4" w:rsidRDefault="00F436C4" w:rsidP="00F436C4">
            <w:pPr>
              <w:widowControl w:val="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</w:tr>
      <w:tr w:rsidR="00F436C4" w:rsidRPr="00F436C4" w14:paraId="54D12722" w14:textId="77777777" w:rsidTr="00F436C4"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8F9BD" w14:textId="77777777" w:rsidR="00F436C4" w:rsidRPr="00F436C4" w:rsidRDefault="00F436C4" w:rsidP="00F436C4">
            <w:pPr>
              <w:widowControl w:val="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F436C4">
              <w:rPr>
                <w:rFonts w:ascii="Calibri" w:eastAsia="Times New Roman" w:hAnsi="Calibri" w:cs="Calibri"/>
                <w:bCs/>
                <w:sz w:val="20"/>
                <w:szCs w:val="20"/>
              </w:rPr>
              <w:t>¿Cuáles son los principales actores del juego?</w:t>
            </w:r>
          </w:p>
        </w:tc>
        <w:tc>
          <w:tcPr>
            <w:tcW w:w="5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17D50" w14:textId="77777777" w:rsidR="00F436C4" w:rsidRPr="00F436C4" w:rsidRDefault="00F436C4" w:rsidP="00F436C4">
            <w:pPr>
              <w:widowControl w:val="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</w:tr>
      <w:tr w:rsidR="00F436C4" w:rsidRPr="00F436C4" w14:paraId="34BFED00" w14:textId="77777777" w:rsidTr="00F436C4"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7365D" w14:textId="77777777" w:rsidR="00F436C4" w:rsidRPr="00F436C4" w:rsidRDefault="00F436C4" w:rsidP="00F436C4">
            <w:pPr>
              <w:widowControl w:val="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F436C4">
              <w:rPr>
                <w:rFonts w:ascii="Calibri" w:eastAsia="Times New Roman" w:hAnsi="Calibri" w:cs="Calibri"/>
                <w:bCs/>
                <w:sz w:val="20"/>
                <w:szCs w:val="20"/>
              </w:rPr>
              <w:t>Explique las reglas de su juego respecto a:</w:t>
            </w:r>
          </w:p>
          <w:p w14:paraId="394D8705" w14:textId="77777777" w:rsidR="00F436C4" w:rsidRPr="00F436C4" w:rsidRDefault="00F436C4" w:rsidP="00126AC2">
            <w:pPr>
              <w:widowControl w:val="0"/>
              <w:numPr>
                <w:ilvl w:val="0"/>
                <w:numId w:val="2"/>
              </w:numPr>
              <w:ind w:left="326" w:hanging="284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F436C4">
              <w:rPr>
                <w:rFonts w:ascii="Calibri" w:eastAsia="Times New Roman" w:hAnsi="Calibri" w:cs="Calibri"/>
                <w:bCs/>
                <w:sz w:val="20"/>
                <w:szCs w:val="20"/>
              </w:rPr>
              <w:t>Transacciones económicas de moneda y mercancías.</w:t>
            </w:r>
          </w:p>
          <w:p w14:paraId="6E41A0C2" w14:textId="77777777" w:rsidR="00F436C4" w:rsidRPr="00F436C4" w:rsidRDefault="00F436C4" w:rsidP="00126AC2">
            <w:pPr>
              <w:widowControl w:val="0"/>
              <w:numPr>
                <w:ilvl w:val="0"/>
                <w:numId w:val="2"/>
              </w:numPr>
              <w:ind w:left="326" w:hanging="284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F436C4">
              <w:rPr>
                <w:rFonts w:ascii="Calibri" w:eastAsia="Times New Roman" w:hAnsi="Calibri" w:cs="Calibri"/>
                <w:bCs/>
                <w:sz w:val="20"/>
                <w:szCs w:val="20"/>
              </w:rPr>
              <w:t>Transacciones económicas de bienes muebles e inmuebles.</w:t>
            </w:r>
          </w:p>
          <w:p w14:paraId="66C1196D" w14:textId="77777777" w:rsidR="00F436C4" w:rsidRPr="00F436C4" w:rsidRDefault="00F436C4" w:rsidP="00126AC2">
            <w:pPr>
              <w:widowControl w:val="0"/>
              <w:numPr>
                <w:ilvl w:val="0"/>
                <w:numId w:val="2"/>
              </w:numPr>
              <w:ind w:left="326" w:hanging="284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F436C4">
              <w:rPr>
                <w:rFonts w:ascii="Calibri" w:eastAsia="Times New Roman" w:hAnsi="Calibri" w:cs="Calibri"/>
                <w:bCs/>
                <w:sz w:val="20"/>
                <w:szCs w:val="20"/>
              </w:rPr>
              <w:t>Prestaciones de servicios.</w:t>
            </w:r>
          </w:p>
          <w:p w14:paraId="18F95A9E" w14:textId="77777777" w:rsidR="00F436C4" w:rsidRPr="00F436C4" w:rsidRDefault="00F436C4" w:rsidP="00126AC2">
            <w:pPr>
              <w:widowControl w:val="0"/>
              <w:numPr>
                <w:ilvl w:val="0"/>
                <w:numId w:val="2"/>
              </w:numPr>
              <w:ind w:left="326" w:hanging="284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F436C4">
              <w:rPr>
                <w:rFonts w:ascii="Calibri" w:eastAsia="Times New Roman" w:hAnsi="Calibri" w:cs="Calibri"/>
                <w:bCs/>
                <w:sz w:val="20"/>
                <w:szCs w:val="20"/>
              </w:rPr>
              <w:t>Monopolios, oligopolios o cualquier otra forma de concentración de la riqueza.</w:t>
            </w:r>
          </w:p>
          <w:p w14:paraId="31162815" w14:textId="77777777" w:rsidR="00F436C4" w:rsidRPr="00F436C4" w:rsidRDefault="00F436C4" w:rsidP="00126AC2">
            <w:pPr>
              <w:widowControl w:val="0"/>
              <w:numPr>
                <w:ilvl w:val="0"/>
                <w:numId w:val="2"/>
              </w:numPr>
              <w:ind w:left="326" w:hanging="284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F436C4">
              <w:rPr>
                <w:rFonts w:ascii="Calibri" w:eastAsia="Times New Roman" w:hAnsi="Calibri" w:cs="Calibri"/>
                <w:bCs/>
                <w:sz w:val="20"/>
                <w:szCs w:val="20"/>
              </w:rPr>
              <w:t>Regulación de la Banca.</w:t>
            </w:r>
          </w:p>
          <w:p w14:paraId="3A0C6873" w14:textId="77777777" w:rsidR="00F436C4" w:rsidRPr="00F436C4" w:rsidRDefault="00F436C4" w:rsidP="00126AC2">
            <w:pPr>
              <w:widowControl w:val="0"/>
              <w:numPr>
                <w:ilvl w:val="0"/>
                <w:numId w:val="2"/>
              </w:numPr>
              <w:ind w:left="326" w:hanging="284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F436C4">
              <w:rPr>
                <w:rFonts w:ascii="Calibri" w:eastAsia="Times New Roman" w:hAnsi="Calibri" w:cs="Calibri"/>
                <w:bCs/>
                <w:sz w:val="20"/>
                <w:szCs w:val="20"/>
              </w:rPr>
              <w:t>Penalización a infractores de las reglas del juego.</w:t>
            </w:r>
          </w:p>
          <w:p w14:paraId="090FCDCF" w14:textId="77777777" w:rsidR="00F436C4" w:rsidRPr="00F436C4" w:rsidRDefault="00F436C4" w:rsidP="00126AC2">
            <w:pPr>
              <w:widowControl w:val="0"/>
              <w:numPr>
                <w:ilvl w:val="0"/>
                <w:numId w:val="2"/>
              </w:numPr>
              <w:ind w:left="326" w:hanging="284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F436C4">
              <w:rPr>
                <w:rFonts w:ascii="Calibri" w:eastAsia="Times New Roman" w:hAnsi="Calibri" w:cs="Calibri"/>
                <w:bCs/>
                <w:sz w:val="20"/>
                <w:szCs w:val="20"/>
              </w:rPr>
              <w:t>Reincorporación al juego de infractores a las reglas.</w:t>
            </w:r>
          </w:p>
        </w:tc>
        <w:tc>
          <w:tcPr>
            <w:tcW w:w="5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7435C" w14:textId="77777777" w:rsidR="00F436C4" w:rsidRPr="00F436C4" w:rsidRDefault="00F436C4" w:rsidP="00F436C4">
            <w:pPr>
              <w:widowControl w:val="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</w:tr>
    </w:tbl>
    <w:p w14:paraId="41F3E4E7" w14:textId="77777777" w:rsidR="00F436C4" w:rsidRPr="00F436C4" w:rsidRDefault="00F436C4" w:rsidP="00F436C4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44A14BD5" w14:textId="45A503F8" w:rsidR="00F436C4" w:rsidRDefault="00F436C4" w:rsidP="00F436C4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66960B0C" w14:textId="2532AFEA" w:rsidR="00F436C4" w:rsidRDefault="00F436C4" w:rsidP="00F436C4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249374B5" w14:textId="222F2DA3" w:rsidR="00F436C4" w:rsidRDefault="00F436C4" w:rsidP="00F436C4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06F67918" w14:textId="38904E02" w:rsidR="00F436C4" w:rsidRDefault="00F436C4" w:rsidP="00F436C4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130D76B9" w14:textId="77777777" w:rsidR="00F436C4" w:rsidRDefault="00F436C4" w:rsidP="00F436C4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05E41A98" w14:textId="1ADD001A" w:rsidR="00F436C4" w:rsidRDefault="00F436C4" w:rsidP="00F436C4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2B59B8D8" w14:textId="2C14F051" w:rsidR="00F436C4" w:rsidRDefault="00F436C4" w:rsidP="00F436C4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3A540F98" w14:textId="77777777" w:rsidR="00F436C4" w:rsidRPr="00F436C4" w:rsidRDefault="00F436C4" w:rsidP="00F436C4">
      <w:pPr>
        <w:ind w:hanging="2"/>
        <w:rPr>
          <w:rFonts w:ascii="Calibri" w:eastAsia="Times New Roman" w:hAnsi="Calibri" w:cs="Calibri"/>
          <w:bCs/>
          <w:sz w:val="20"/>
          <w:szCs w:val="20"/>
        </w:rPr>
      </w:pPr>
    </w:p>
    <w:p w14:paraId="7AE70304" w14:textId="6C1D243F" w:rsidR="00F436C4" w:rsidRPr="00F436C4" w:rsidRDefault="00F436C4" w:rsidP="00F436C4">
      <w:pPr>
        <w:pStyle w:val="Ttulo1"/>
        <w:jc w:val="left"/>
        <w:rPr>
          <w:rFonts w:ascii="Calibri" w:hAnsi="Calibri" w:cs="Calibri"/>
          <w:sz w:val="20"/>
          <w:szCs w:val="20"/>
        </w:rPr>
      </w:pPr>
      <w:bookmarkStart w:id="6" w:name="_hedr262ho0p1" w:colFirst="0" w:colLast="0"/>
      <w:bookmarkEnd w:id="6"/>
      <w:r w:rsidRPr="00F436C4">
        <w:rPr>
          <w:rFonts w:ascii="Calibri" w:hAnsi="Calibri" w:cs="Calibri"/>
          <w:sz w:val="20"/>
          <w:szCs w:val="20"/>
        </w:rPr>
        <w:lastRenderedPageBreak/>
        <w:t>ANEXO 7. RÚBRICA PARA EVALUACIÓN DEL REGLAMENTO Y DISEÑO DE JUEGO</w:t>
      </w:r>
    </w:p>
    <w:p w14:paraId="4C277E90" w14:textId="77777777" w:rsidR="00F436C4" w:rsidRPr="00F436C4" w:rsidRDefault="00F436C4" w:rsidP="00F436C4"/>
    <w:tbl>
      <w:tblPr>
        <w:tblW w:w="9539" w:type="dxa"/>
        <w:tblInd w:w="-4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2"/>
        <w:gridCol w:w="1440"/>
        <w:gridCol w:w="1985"/>
        <w:gridCol w:w="2126"/>
        <w:gridCol w:w="2126"/>
      </w:tblGrid>
      <w:tr w:rsidR="00126AC2" w:rsidRPr="00F436C4" w14:paraId="0CDD9DFC" w14:textId="77777777" w:rsidTr="00126AC2">
        <w:trPr>
          <w:trHeight w:val="420"/>
        </w:trPr>
        <w:tc>
          <w:tcPr>
            <w:tcW w:w="186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BAC17" w14:textId="77777777" w:rsidR="00F436C4" w:rsidRPr="00126AC2" w:rsidRDefault="00F436C4" w:rsidP="00F436C4">
            <w:pPr>
              <w:widowControl w:val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  <w:p w14:paraId="3CB596BE" w14:textId="77777777" w:rsidR="00F436C4" w:rsidRPr="00126AC2" w:rsidRDefault="00F436C4" w:rsidP="00F436C4">
            <w:pPr>
              <w:widowControl w:val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26AC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CRITERIO</w:t>
            </w:r>
          </w:p>
        </w:tc>
        <w:tc>
          <w:tcPr>
            <w:tcW w:w="14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4CD32" w14:textId="77777777" w:rsidR="00F436C4" w:rsidRPr="00126AC2" w:rsidRDefault="00F436C4" w:rsidP="00F436C4">
            <w:pPr>
              <w:widowControl w:val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  <w:p w14:paraId="3F20A64B" w14:textId="77777777" w:rsidR="00F436C4" w:rsidRPr="00126AC2" w:rsidRDefault="00F436C4" w:rsidP="00F436C4">
            <w:pPr>
              <w:widowControl w:val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26AC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INDICADOR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86EC0" w14:textId="77777777" w:rsidR="00F436C4" w:rsidRPr="00126AC2" w:rsidRDefault="00F436C4" w:rsidP="00F43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26AC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NIVELES DE LOGRO</w:t>
            </w:r>
          </w:p>
        </w:tc>
      </w:tr>
      <w:tr w:rsidR="00126AC2" w:rsidRPr="00F436C4" w14:paraId="5B88654A" w14:textId="77777777" w:rsidTr="00126AC2">
        <w:trPr>
          <w:trHeight w:val="420"/>
        </w:trPr>
        <w:tc>
          <w:tcPr>
            <w:tcW w:w="186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2850B" w14:textId="77777777" w:rsidR="00F436C4" w:rsidRPr="00126AC2" w:rsidRDefault="00F436C4" w:rsidP="00F43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6CF30" w14:textId="77777777" w:rsidR="00F436C4" w:rsidRPr="00126AC2" w:rsidRDefault="00F436C4" w:rsidP="00F43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73643" w14:textId="77777777" w:rsidR="00F436C4" w:rsidRPr="00126AC2" w:rsidRDefault="00F436C4" w:rsidP="00F43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26AC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EN EL ESTÁNDAR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9694D" w14:textId="77777777" w:rsidR="00F436C4" w:rsidRPr="00126AC2" w:rsidRDefault="00F436C4" w:rsidP="00F436C4">
            <w:pPr>
              <w:widowControl w:val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26AC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ACERCÁNDOSE AL ESTÁNDAR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99B52" w14:textId="77777777" w:rsidR="00F436C4" w:rsidRPr="00126AC2" w:rsidRDefault="00F436C4" w:rsidP="00F43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26AC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BAJO EL ESTÁNDAR</w:t>
            </w:r>
          </w:p>
        </w:tc>
      </w:tr>
      <w:tr w:rsidR="00126AC2" w:rsidRPr="00F436C4" w14:paraId="6D3DAEEE" w14:textId="77777777" w:rsidTr="00126AC2">
        <w:trPr>
          <w:trHeight w:val="420"/>
        </w:trPr>
        <w:tc>
          <w:tcPr>
            <w:tcW w:w="186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2B32F" w14:textId="77777777" w:rsidR="00F436C4" w:rsidRPr="00F436C4" w:rsidRDefault="00F436C4" w:rsidP="00F43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  <w:p w14:paraId="6EC0C9BE" w14:textId="77777777" w:rsidR="00F436C4" w:rsidRPr="00F436C4" w:rsidRDefault="00F436C4" w:rsidP="00F43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  <w:p w14:paraId="75087CA6" w14:textId="77777777" w:rsidR="00F436C4" w:rsidRPr="00F436C4" w:rsidRDefault="00F436C4" w:rsidP="00F43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  <w:p w14:paraId="61A2EB9B" w14:textId="77777777" w:rsidR="00F436C4" w:rsidRPr="00F436C4" w:rsidRDefault="00F436C4" w:rsidP="00F43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  <w:p w14:paraId="42358A87" w14:textId="77777777" w:rsidR="00F436C4" w:rsidRPr="00F436C4" w:rsidRDefault="00F436C4" w:rsidP="00F43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  <w:p w14:paraId="1B102221" w14:textId="77777777" w:rsidR="00F436C4" w:rsidRPr="00F436C4" w:rsidRDefault="00F436C4" w:rsidP="00F43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  <w:p w14:paraId="54FA1199" w14:textId="77777777" w:rsidR="00F436C4" w:rsidRPr="00F436C4" w:rsidRDefault="00F436C4" w:rsidP="00F43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  <w:p w14:paraId="1881EA9C" w14:textId="77777777" w:rsidR="00F436C4" w:rsidRPr="00F436C4" w:rsidRDefault="00F436C4" w:rsidP="00F43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  <w:p w14:paraId="4B1215D9" w14:textId="77777777" w:rsidR="00F436C4" w:rsidRPr="00F436C4" w:rsidRDefault="00F436C4" w:rsidP="00F43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  <w:p w14:paraId="0FDD01FF" w14:textId="77777777" w:rsidR="00F436C4" w:rsidRPr="00F436C4" w:rsidRDefault="00F436C4" w:rsidP="00F43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  <w:p w14:paraId="2CA25726" w14:textId="77777777" w:rsidR="00F436C4" w:rsidRPr="00F436C4" w:rsidRDefault="00F436C4" w:rsidP="00F43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  <w:p w14:paraId="6AF61987" w14:textId="77777777" w:rsidR="00F436C4" w:rsidRPr="00F436C4" w:rsidRDefault="00F436C4" w:rsidP="00F43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  <w:p w14:paraId="7E3E503E" w14:textId="77777777" w:rsidR="00F436C4" w:rsidRPr="00F436C4" w:rsidRDefault="00F436C4" w:rsidP="00F43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  <w:p w14:paraId="379952A2" w14:textId="77777777" w:rsidR="00F436C4" w:rsidRPr="00F436C4" w:rsidRDefault="00F436C4" w:rsidP="00F43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  <w:p w14:paraId="1003F14A" w14:textId="77777777" w:rsidR="00F436C4" w:rsidRPr="00F436C4" w:rsidRDefault="00F436C4" w:rsidP="00F43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436C4">
              <w:rPr>
                <w:rFonts w:ascii="Calibri" w:eastAsia="Times New Roman" w:hAnsi="Calibri" w:cs="Calibri"/>
                <w:b/>
                <w:sz w:val="20"/>
                <w:szCs w:val="20"/>
              </w:rPr>
              <w:t>INVESTIGACIÓN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C4E99" w14:textId="0B2BFA11" w:rsidR="00F436C4" w:rsidRPr="00F436C4" w:rsidRDefault="00F436C4" w:rsidP="00F43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436C4">
              <w:rPr>
                <w:rFonts w:ascii="Calibri" w:eastAsia="Times New Roman" w:hAnsi="Calibri" w:cs="Calibri"/>
                <w:b/>
                <w:sz w:val="20"/>
                <w:szCs w:val="20"/>
              </w:rPr>
              <w:t>Integración de conocimientos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FE53A" w14:textId="77777777" w:rsidR="00F436C4" w:rsidRPr="00F436C4" w:rsidRDefault="00F436C4" w:rsidP="00F43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F436C4">
              <w:rPr>
                <w:rFonts w:ascii="Calibri" w:eastAsia="Times New Roman" w:hAnsi="Calibri" w:cs="Calibri"/>
                <w:bCs/>
                <w:sz w:val="20"/>
                <w:szCs w:val="20"/>
              </w:rPr>
              <w:t>Integran al juego con coherencia las diversas perspectivas, fuentes, dimensiones, etc. que utilizan en su análisis de la realidad.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9AAE8" w14:textId="77777777" w:rsidR="00F436C4" w:rsidRPr="00F436C4" w:rsidRDefault="00F436C4" w:rsidP="00F43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F436C4">
              <w:rPr>
                <w:rFonts w:ascii="Calibri" w:eastAsia="Times New Roman" w:hAnsi="Calibri" w:cs="Calibri"/>
                <w:bCs/>
                <w:sz w:val="20"/>
                <w:szCs w:val="20"/>
              </w:rPr>
              <w:t>Recurren a un par de perspectivas, fuentes, dimensiones, etc. para poder comprender la realidad pero no logran integrarlas al reglamento del juego.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E3FAD" w14:textId="77777777" w:rsidR="00F436C4" w:rsidRPr="00F436C4" w:rsidRDefault="00F436C4" w:rsidP="00F43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F436C4">
              <w:rPr>
                <w:rFonts w:ascii="Calibri" w:eastAsia="Times New Roman" w:hAnsi="Calibri" w:cs="Calibri"/>
                <w:bCs/>
                <w:sz w:val="20"/>
                <w:szCs w:val="20"/>
              </w:rPr>
              <w:t>Recurren a una única perspectiva, fuente, dimensión, etc. en su análisis de la realidad. No hay integración en el reglamento del juego.</w:t>
            </w:r>
          </w:p>
        </w:tc>
      </w:tr>
      <w:tr w:rsidR="00126AC2" w:rsidRPr="00F436C4" w14:paraId="04207587" w14:textId="77777777" w:rsidTr="00126AC2">
        <w:trPr>
          <w:trHeight w:val="420"/>
        </w:trPr>
        <w:tc>
          <w:tcPr>
            <w:tcW w:w="186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CCD8E" w14:textId="77777777" w:rsidR="00F436C4" w:rsidRPr="00F436C4" w:rsidRDefault="00F436C4" w:rsidP="00F43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6AC68" w14:textId="31251B2B" w:rsidR="00F436C4" w:rsidRPr="00F436C4" w:rsidRDefault="00F436C4" w:rsidP="00F43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436C4">
              <w:rPr>
                <w:rFonts w:ascii="Calibri" w:eastAsia="Times New Roman" w:hAnsi="Calibri" w:cs="Calibri"/>
                <w:b/>
                <w:sz w:val="20"/>
                <w:szCs w:val="20"/>
              </w:rPr>
              <w:t>Integración de experiencias vitales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0FA4F" w14:textId="77777777" w:rsidR="00F436C4" w:rsidRPr="00F436C4" w:rsidRDefault="00F436C4" w:rsidP="00F436C4">
            <w:pPr>
              <w:widowControl w:val="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F436C4">
              <w:rPr>
                <w:rFonts w:ascii="Calibri" w:eastAsia="Times New Roman" w:hAnsi="Calibri" w:cs="Calibri"/>
                <w:bCs/>
                <w:sz w:val="20"/>
                <w:szCs w:val="20"/>
              </w:rPr>
              <w:t>Los fundamentos y el objetivo del juego dan cuenta de la integración de sus experiencias vitales de manera significativa, lo que se evidencia con claridad en el reglamento del juego.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F6B15" w14:textId="77777777" w:rsidR="00F436C4" w:rsidRPr="00F436C4" w:rsidRDefault="00F436C4" w:rsidP="00F436C4">
            <w:pPr>
              <w:widowControl w:val="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F436C4">
              <w:rPr>
                <w:rFonts w:ascii="Calibri" w:eastAsia="Times New Roman" w:hAnsi="Calibri" w:cs="Calibri"/>
                <w:bCs/>
                <w:sz w:val="20"/>
                <w:szCs w:val="20"/>
              </w:rPr>
              <w:t>Los fundamentos y el objetivo del juego integran parcialmente sus experiencias vitales y de manera superficial, lo que se evidencia con claridad en el reglamento del juego.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C024A" w14:textId="77777777" w:rsidR="00F436C4" w:rsidRPr="00F436C4" w:rsidRDefault="00F436C4" w:rsidP="00F436C4">
            <w:pPr>
              <w:widowControl w:val="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F436C4">
              <w:rPr>
                <w:rFonts w:ascii="Calibri" w:eastAsia="Times New Roman" w:hAnsi="Calibri" w:cs="Calibri"/>
                <w:bCs/>
                <w:sz w:val="20"/>
                <w:szCs w:val="20"/>
              </w:rPr>
              <w:t>El juego no da cuenta de la integración de sus experiencias vitales lo que se evidencia en el reglamento del juego.</w:t>
            </w:r>
          </w:p>
        </w:tc>
      </w:tr>
      <w:tr w:rsidR="00126AC2" w:rsidRPr="00F436C4" w14:paraId="639666D9" w14:textId="77777777" w:rsidTr="00126AC2">
        <w:trPr>
          <w:trHeight w:val="420"/>
        </w:trPr>
        <w:tc>
          <w:tcPr>
            <w:tcW w:w="186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968B3" w14:textId="77777777" w:rsidR="00F436C4" w:rsidRPr="00F436C4" w:rsidRDefault="00F436C4" w:rsidP="00F43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27EC1" w14:textId="779014EA" w:rsidR="00F436C4" w:rsidRPr="00F436C4" w:rsidRDefault="00F436C4" w:rsidP="00F43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436C4">
              <w:rPr>
                <w:rFonts w:ascii="Calibri" w:eastAsia="Times New Roman" w:hAnsi="Calibri" w:cs="Calibri"/>
                <w:b/>
                <w:sz w:val="20"/>
                <w:szCs w:val="20"/>
              </w:rPr>
              <w:t>Transferencia de conocimientos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5A953" w14:textId="77777777" w:rsidR="00F436C4" w:rsidRPr="00F436C4" w:rsidRDefault="00F436C4" w:rsidP="00F436C4">
            <w:pPr>
              <w:widowControl w:val="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F436C4">
              <w:rPr>
                <w:rFonts w:ascii="Calibri" w:eastAsia="Times New Roman" w:hAnsi="Calibri" w:cs="Calibri"/>
                <w:bCs/>
                <w:sz w:val="20"/>
                <w:szCs w:val="20"/>
              </w:rPr>
              <w:t>El reglamento del juego contiene y aplica con coherencia los conceptos y las ideas de la teoría económica que lo fundamenta.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DAE9E" w14:textId="77777777" w:rsidR="00F436C4" w:rsidRPr="00F436C4" w:rsidRDefault="00F436C4" w:rsidP="00F436C4">
            <w:pPr>
              <w:widowControl w:val="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F436C4">
              <w:rPr>
                <w:rFonts w:ascii="Calibri" w:eastAsia="Times New Roman" w:hAnsi="Calibri" w:cs="Calibri"/>
                <w:bCs/>
                <w:sz w:val="20"/>
                <w:szCs w:val="20"/>
              </w:rPr>
              <w:t>El reglamento del juego contiene y aplica con mediana coherencia los conceptos y las ideas de la teoría económica que lo fundamenta.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0B897" w14:textId="77777777" w:rsidR="00F436C4" w:rsidRPr="00F436C4" w:rsidRDefault="00F436C4" w:rsidP="00F43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F436C4">
              <w:rPr>
                <w:rFonts w:ascii="Calibri" w:eastAsia="Times New Roman" w:hAnsi="Calibri" w:cs="Calibri"/>
                <w:bCs/>
                <w:sz w:val="20"/>
                <w:szCs w:val="20"/>
              </w:rPr>
              <w:t>El reglamento del juego no contiene ni aplica los conceptos ni las ideas de la teoría económica que lo fundamenta.</w:t>
            </w:r>
          </w:p>
        </w:tc>
      </w:tr>
      <w:tr w:rsidR="00126AC2" w:rsidRPr="00F436C4" w14:paraId="05B06A8D" w14:textId="77777777" w:rsidTr="00126AC2">
        <w:trPr>
          <w:trHeight w:val="420"/>
        </w:trPr>
        <w:tc>
          <w:tcPr>
            <w:tcW w:w="186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4858D" w14:textId="77777777" w:rsidR="00F436C4" w:rsidRPr="00F436C4" w:rsidRDefault="00F436C4" w:rsidP="00F43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  <w:p w14:paraId="0EB42939" w14:textId="77777777" w:rsidR="00F436C4" w:rsidRPr="00F436C4" w:rsidRDefault="00F436C4" w:rsidP="00F43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  <w:p w14:paraId="309E2F9F" w14:textId="77777777" w:rsidR="00F436C4" w:rsidRPr="00F436C4" w:rsidRDefault="00F436C4" w:rsidP="00F43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  <w:p w14:paraId="3F95BE47" w14:textId="77777777" w:rsidR="00F436C4" w:rsidRPr="00F436C4" w:rsidRDefault="00F436C4" w:rsidP="00F43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  <w:p w14:paraId="6EB189A0" w14:textId="77777777" w:rsidR="00F436C4" w:rsidRPr="00F436C4" w:rsidRDefault="00F436C4" w:rsidP="00F43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  <w:p w14:paraId="2BF9A52E" w14:textId="77777777" w:rsidR="00F436C4" w:rsidRPr="00F436C4" w:rsidRDefault="00F436C4" w:rsidP="00F43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  <w:p w14:paraId="23429879" w14:textId="77777777" w:rsidR="00F436C4" w:rsidRPr="00F436C4" w:rsidRDefault="00F436C4" w:rsidP="00F43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  <w:p w14:paraId="4CE02DBA" w14:textId="77777777" w:rsidR="00F436C4" w:rsidRPr="00F436C4" w:rsidRDefault="00F436C4" w:rsidP="00F43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  <w:p w14:paraId="4F471542" w14:textId="77777777" w:rsidR="00F436C4" w:rsidRPr="00F436C4" w:rsidRDefault="00F436C4" w:rsidP="00F43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  <w:p w14:paraId="750752E6" w14:textId="77777777" w:rsidR="00F436C4" w:rsidRPr="00F436C4" w:rsidRDefault="00F436C4" w:rsidP="00F43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  <w:p w14:paraId="35043E29" w14:textId="77777777" w:rsidR="00F436C4" w:rsidRPr="00F436C4" w:rsidRDefault="00F436C4" w:rsidP="00F43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  <w:p w14:paraId="7ED1876D" w14:textId="77777777" w:rsidR="00F436C4" w:rsidRPr="00F436C4" w:rsidRDefault="00F436C4" w:rsidP="00F43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  <w:p w14:paraId="47456D50" w14:textId="77777777" w:rsidR="00F436C4" w:rsidRPr="00F436C4" w:rsidRDefault="00F436C4" w:rsidP="00F43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  <w:p w14:paraId="4D7F74B2" w14:textId="77777777" w:rsidR="00F436C4" w:rsidRPr="00F436C4" w:rsidRDefault="00F436C4" w:rsidP="00F43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  <w:p w14:paraId="2DACBA50" w14:textId="77777777" w:rsidR="00F436C4" w:rsidRPr="00F436C4" w:rsidRDefault="00F436C4" w:rsidP="00F43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  <w:p w14:paraId="56746D3F" w14:textId="77777777" w:rsidR="00F436C4" w:rsidRPr="00F436C4" w:rsidRDefault="00F436C4" w:rsidP="00F43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436C4">
              <w:rPr>
                <w:rFonts w:ascii="Calibri" w:eastAsia="Times New Roman" w:hAnsi="Calibri" w:cs="Calibri"/>
                <w:b/>
                <w:sz w:val="20"/>
                <w:szCs w:val="20"/>
              </w:rPr>
              <w:t>INTERPRETACIÓN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FF017" w14:textId="77777777" w:rsidR="00F436C4" w:rsidRPr="00F436C4" w:rsidRDefault="00F436C4" w:rsidP="00F43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436C4">
              <w:rPr>
                <w:rFonts w:ascii="Calibri" w:eastAsia="Times New Roman" w:hAnsi="Calibri" w:cs="Calibri"/>
                <w:b/>
                <w:sz w:val="20"/>
                <w:szCs w:val="20"/>
              </w:rPr>
              <w:lastRenderedPageBreak/>
              <w:t>Interpretar y Argumentar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A72E7" w14:textId="7468DC61" w:rsidR="00F436C4" w:rsidRPr="00F436C4" w:rsidRDefault="00D02454" w:rsidP="00F436C4">
            <w:pPr>
              <w:widowControl w:val="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D</w:t>
            </w:r>
            <w:r w:rsidR="00F436C4" w:rsidRPr="00F436C4">
              <w:rPr>
                <w:rFonts w:ascii="Calibri" w:eastAsia="Times New Roman" w:hAnsi="Calibri" w:cs="Calibri"/>
                <w:bCs/>
                <w:sz w:val="20"/>
                <w:szCs w:val="20"/>
              </w:rPr>
              <w:t>emuestran una comprensión profunda de los temas, conceptos y teorías relevantes y son capaces de aplicarlos de manera crítica y efectiva lo que se evidencia en en el reglamento y la dinámica del juego.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6EBE0" w14:textId="7FC4FB54" w:rsidR="00F436C4" w:rsidRPr="00F436C4" w:rsidRDefault="00D02454" w:rsidP="00F436C4">
            <w:pPr>
              <w:widowControl w:val="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D</w:t>
            </w:r>
            <w:r w:rsidR="00F436C4" w:rsidRPr="00F436C4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emuestran una comprensión adecuada de los temas y conceptos relevantes. Sin embargo, existen algunas deficiencias en la organización y presentación de las ideas, o en la aplicación crítica de los conceptos y teorías relevantes lo </w:t>
            </w:r>
            <w:r w:rsidR="00F436C4" w:rsidRPr="00F436C4">
              <w:rPr>
                <w:rFonts w:ascii="Calibri" w:eastAsia="Times New Roman" w:hAnsi="Calibri" w:cs="Calibri"/>
                <w:bCs/>
                <w:sz w:val="20"/>
                <w:szCs w:val="20"/>
              </w:rPr>
              <w:lastRenderedPageBreak/>
              <w:t>que se evidencia en el reglamento y la dinámica del juego.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3AFD7" w14:textId="428AC2C8" w:rsidR="00F436C4" w:rsidRPr="00F436C4" w:rsidRDefault="00D02454" w:rsidP="00F436C4">
            <w:pPr>
              <w:widowControl w:val="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lastRenderedPageBreak/>
              <w:t>D</w:t>
            </w:r>
            <w:r w:rsidR="00F436C4" w:rsidRPr="00F436C4">
              <w:rPr>
                <w:rFonts w:ascii="Calibri" w:eastAsia="Times New Roman" w:hAnsi="Calibri" w:cs="Calibri"/>
                <w:bCs/>
                <w:sz w:val="20"/>
                <w:szCs w:val="20"/>
              </w:rPr>
              <w:t>emuestran una comprensión limitada de los temas y conceptos relevantes, y tienen dificultades para aplicarlos de manera crítica y efectiva lo que se evidencia en el reglamento y la dinámica del juego.</w:t>
            </w:r>
          </w:p>
          <w:p w14:paraId="3F5D9F2D" w14:textId="77777777" w:rsidR="00F436C4" w:rsidRPr="00F436C4" w:rsidRDefault="00F436C4" w:rsidP="00F436C4">
            <w:pPr>
              <w:widowControl w:val="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F436C4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</w:p>
        </w:tc>
      </w:tr>
      <w:tr w:rsidR="00126AC2" w:rsidRPr="00F436C4" w14:paraId="33B0CF99" w14:textId="77777777" w:rsidTr="00126AC2">
        <w:trPr>
          <w:trHeight w:val="420"/>
        </w:trPr>
        <w:tc>
          <w:tcPr>
            <w:tcW w:w="186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45799" w14:textId="77777777" w:rsidR="00F436C4" w:rsidRPr="00F436C4" w:rsidRDefault="00F436C4" w:rsidP="00F43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16126" w14:textId="6D7F3C1B" w:rsidR="00F436C4" w:rsidRPr="00F436C4" w:rsidRDefault="00F436C4" w:rsidP="00F436C4">
            <w:pP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436C4">
              <w:rPr>
                <w:rFonts w:ascii="Calibri" w:eastAsia="Times New Roman" w:hAnsi="Calibri" w:cs="Calibri"/>
                <w:b/>
                <w:sz w:val="20"/>
                <w:szCs w:val="20"/>
              </w:rPr>
              <w:t>Evaluar la validez de interpretaciones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8BD1B" w14:textId="69C3427B" w:rsidR="00F436C4" w:rsidRPr="00F436C4" w:rsidRDefault="00D02454" w:rsidP="00F436C4">
            <w:pPr>
              <w:widowControl w:val="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Es</w:t>
            </w:r>
            <w:r w:rsidR="00F436C4" w:rsidRPr="00F436C4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capaz de identificar y abordar posibles sesgos o limitaciones en sus propias interpretaciones, y es capaz de reconocer y apreciar perspectivas y opiniones divergentes.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B8789" w14:textId="310C0780" w:rsidR="00F436C4" w:rsidRPr="00F436C4" w:rsidRDefault="00D02454" w:rsidP="00F436C4">
            <w:pPr>
              <w:widowControl w:val="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T</w:t>
            </w:r>
            <w:r w:rsidR="00F436C4" w:rsidRPr="00F436C4">
              <w:rPr>
                <w:rFonts w:ascii="Calibri" w:eastAsia="Times New Roman" w:hAnsi="Calibri" w:cs="Calibri"/>
                <w:bCs/>
                <w:sz w:val="20"/>
                <w:szCs w:val="20"/>
              </w:rPr>
              <w:t>iene dificultades para identificar y abordar posibles sesgos o limitaciones en sus propias interpretaciones, y tiene dificultades para reconocer y apreciar perspectivas y opiniones divergentes.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B3443" w14:textId="4BEAEC5F" w:rsidR="00F436C4" w:rsidRPr="00F436C4" w:rsidRDefault="00D02454" w:rsidP="00F43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T</w:t>
            </w:r>
            <w:r w:rsidR="00F436C4" w:rsidRPr="00F436C4">
              <w:rPr>
                <w:rFonts w:ascii="Calibri" w:eastAsia="Times New Roman" w:hAnsi="Calibri" w:cs="Calibri"/>
                <w:bCs/>
                <w:sz w:val="20"/>
                <w:szCs w:val="20"/>
              </w:rPr>
              <w:t>iene  dificultades para identificar y abordar posibles sesgos o limitaciones en sus propias interpretaciones, y tiene dificultades para reconocer y apreciar perspectivas y opiniones divergentes.</w:t>
            </w:r>
          </w:p>
        </w:tc>
      </w:tr>
      <w:tr w:rsidR="00126AC2" w:rsidRPr="00F436C4" w14:paraId="21498A70" w14:textId="77777777" w:rsidTr="00126AC2">
        <w:tc>
          <w:tcPr>
            <w:tcW w:w="18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8F195" w14:textId="77777777" w:rsidR="00F436C4" w:rsidRPr="00F436C4" w:rsidRDefault="00F436C4" w:rsidP="00F436C4">
            <w:pPr>
              <w:widowControl w:val="0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436C4">
              <w:rPr>
                <w:rFonts w:ascii="Calibri" w:eastAsia="Times New Roman" w:hAnsi="Calibri" w:cs="Calibri"/>
                <w:b/>
                <w:sz w:val="20"/>
                <w:szCs w:val="20"/>
              </w:rPr>
              <w:t>FUNDAMENTACIÓN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8A22A" w14:textId="77777777" w:rsidR="00F436C4" w:rsidRPr="00F436C4" w:rsidRDefault="00F436C4" w:rsidP="00F436C4">
            <w:pP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436C4">
              <w:rPr>
                <w:rFonts w:ascii="Calibri" w:eastAsia="Times New Roman" w:hAnsi="Calibri" w:cs="Calibri"/>
                <w:b/>
                <w:sz w:val="20"/>
                <w:szCs w:val="20"/>
              </w:rPr>
              <w:t>Explicar la economía</w:t>
            </w:r>
          </w:p>
          <w:p w14:paraId="61721892" w14:textId="77777777" w:rsidR="00F436C4" w:rsidRPr="00F436C4" w:rsidRDefault="00F436C4" w:rsidP="00F43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587C8" w14:textId="35C5FB44" w:rsidR="00F436C4" w:rsidRPr="00F436C4" w:rsidRDefault="00D02454" w:rsidP="00F43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E</w:t>
            </w:r>
            <w:r w:rsidR="00F436C4" w:rsidRPr="00F436C4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s capaz de identificar y describir los supuestos y experiencias económicas que fundamentan la economía, así como los principios fundamentales y el análisis positivo y normativo que la definen como disciplina científica. 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6EF54" w14:textId="1D7B5554" w:rsidR="00F436C4" w:rsidRPr="00F436C4" w:rsidRDefault="00D02454" w:rsidP="00F43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E</w:t>
            </w:r>
            <w:r w:rsidR="00F436C4" w:rsidRPr="00F436C4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s capaz de identificar algunos de los supuestos y experiencias económicas que fundamentan la economía, así como algunos de los principios fundamentales y el análisis positivo y normativo que la definen como disciplina científica. 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8441B" w14:textId="1CF5CC2A" w:rsidR="00F436C4" w:rsidRPr="00F436C4" w:rsidRDefault="00D02454" w:rsidP="00F43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T</w:t>
            </w:r>
            <w:r w:rsidR="00F436C4" w:rsidRPr="00F436C4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iene dificultades para identificar los supuestos y experiencias económicas que fundamentan la economía, así como los principios fundamentales y el análisis positivo y normativo que la definen como disciplina científica. </w:t>
            </w:r>
          </w:p>
        </w:tc>
      </w:tr>
    </w:tbl>
    <w:p w14:paraId="1D50C13B" w14:textId="77777777" w:rsidR="00F436C4" w:rsidRPr="00F436C4" w:rsidRDefault="00F436C4" w:rsidP="00F436C4">
      <w:pPr>
        <w:rPr>
          <w:rFonts w:ascii="Calibri" w:eastAsia="Times New Roman" w:hAnsi="Calibri" w:cs="Calibri"/>
          <w:bCs/>
          <w:sz w:val="20"/>
          <w:szCs w:val="20"/>
        </w:rPr>
      </w:pPr>
    </w:p>
    <w:p w14:paraId="3E11C668" w14:textId="77777777" w:rsidR="00F436C4" w:rsidRPr="00F436C4" w:rsidRDefault="00F436C4" w:rsidP="00F436C4">
      <w:pPr>
        <w:rPr>
          <w:rFonts w:ascii="Calibri" w:eastAsia="Times New Roman" w:hAnsi="Calibri" w:cs="Calibri"/>
          <w:bCs/>
          <w:sz w:val="20"/>
          <w:szCs w:val="20"/>
        </w:rPr>
      </w:pPr>
    </w:p>
    <w:p w14:paraId="4AF552AE" w14:textId="77777777" w:rsidR="00F436C4" w:rsidRPr="00F436C4" w:rsidRDefault="00F436C4" w:rsidP="00F436C4">
      <w:pPr>
        <w:rPr>
          <w:rFonts w:ascii="Calibri" w:eastAsia="Times New Roman" w:hAnsi="Calibri" w:cs="Calibri"/>
          <w:bCs/>
          <w:sz w:val="20"/>
          <w:szCs w:val="20"/>
        </w:rPr>
      </w:pPr>
    </w:p>
    <w:p w14:paraId="4071C151" w14:textId="77777777" w:rsidR="00F436C4" w:rsidRPr="00F436C4" w:rsidRDefault="00F436C4" w:rsidP="00F436C4">
      <w:pPr>
        <w:rPr>
          <w:rFonts w:ascii="Calibri" w:eastAsia="Times New Roman" w:hAnsi="Calibri" w:cs="Calibri"/>
          <w:bCs/>
          <w:sz w:val="20"/>
          <w:szCs w:val="20"/>
        </w:rPr>
      </w:pPr>
    </w:p>
    <w:p w14:paraId="384BEF72" w14:textId="77777777" w:rsidR="00F436C4" w:rsidRPr="00F436C4" w:rsidRDefault="00F436C4" w:rsidP="00F436C4">
      <w:pPr>
        <w:rPr>
          <w:rFonts w:ascii="Calibri" w:hAnsi="Calibri" w:cs="Calibri"/>
          <w:bCs/>
          <w:sz w:val="20"/>
          <w:szCs w:val="20"/>
        </w:rPr>
      </w:pPr>
    </w:p>
    <w:sectPr w:rsidR="00F436C4" w:rsidRPr="00F436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121BB"/>
    <w:multiLevelType w:val="hybridMultilevel"/>
    <w:tmpl w:val="69F424B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331C6"/>
    <w:multiLevelType w:val="multilevel"/>
    <w:tmpl w:val="731A0D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E255AF6"/>
    <w:multiLevelType w:val="multilevel"/>
    <w:tmpl w:val="C70A72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F6A111C"/>
    <w:multiLevelType w:val="hybridMultilevel"/>
    <w:tmpl w:val="33D6F85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61965"/>
    <w:multiLevelType w:val="hybridMultilevel"/>
    <w:tmpl w:val="E0B2C8B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37A44"/>
    <w:multiLevelType w:val="multilevel"/>
    <w:tmpl w:val="C09A4D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1FB7863"/>
    <w:multiLevelType w:val="hybridMultilevel"/>
    <w:tmpl w:val="5F361B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6C4"/>
    <w:rsid w:val="00126AC2"/>
    <w:rsid w:val="00BD1CE9"/>
    <w:rsid w:val="00D02454"/>
    <w:rsid w:val="00F4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8D88C4"/>
  <w15:chartTrackingRefBased/>
  <w15:docId w15:val="{311CC071-95B1-0A47-B35D-A334A2B8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C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6C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F436C4"/>
    <w:pPr>
      <w:keepNext/>
      <w:keepLines/>
      <w:ind w:hanging="2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36C4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6C4"/>
    <w:rPr>
      <w:rFonts w:ascii="Times New Roman" w:hAnsi="Times New Roman" w:cs="Times New Roman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F436C4"/>
    <w:rPr>
      <w:rFonts w:ascii="Times New Roman" w:eastAsia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1347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Macarena Castillo Pumarino</dc:creator>
  <cp:keywords/>
  <dc:description/>
  <cp:lastModifiedBy>Macarena Castillo Pumarino</cp:lastModifiedBy>
  <cp:revision>3</cp:revision>
  <dcterms:created xsi:type="dcterms:W3CDTF">2023-07-26T16:04:00Z</dcterms:created>
  <dcterms:modified xsi:type="dcterms:W3CDTF">2023-09-22T18:18:00Z</dcterms:modified>
</cp:coreProperties>
</file>